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92C" w:rsidRDefault="00C1592C">
      <w:pPr>
        <w:rPr>
          <w:vanish/>
        </w:rPr>
      </w:pPr>
    </w:p>
    <w:tbl>
      <w:tblPr>
        <w:tblOverlap w:val="never"/>
        <w:tblW w:w="9639" w:type="dxa"/>
        <w:jc w:val="center"/>
        <w:tblLayout w:type="fixed"/>
        <w:tblCellMar>
          <w:left w:w="0" w:type="dxa"/>
          <w:right w:w="0" w:type="dxa"/>
        </w:tblCellMar>
        <w:tblLook w:val="01E0" w:firstRow="1" w:lastRow="1" w:firstColumn="1" w:lastColumn="1" w:noHBand="0" w:noVBand="0"/>
      </w:tblPr>
      <w:tblGrid>
        <w:gridCol w:w="9639"/>
      </w:tblGrid>
      <w:tr w:rsidR="00C1592C" w:rsidRPr="00B773C7">
        <w:trPr>
          <w:jc w:val="center"/>
        </w:trPr>
        <w:tc>
          <w:tcPr>
            <w:tcW w:w="9639" w:type="dxa"/>
            <w:tcMar>
              <w:top w:w="0" w:type="dxa"/>
              <w:left w:w="0" w:type="dxa"/>
              <w:bottom w:w="0" w:type="dxa"/>
              <w:right w:w="0" w:type="dxa"/>
            </w:tcMar>
          </w:tcPr>
          <w:p w:rsidR="00BD0564" w:rsidRPr="00B773C7" w:rsidRDefault="00BD0564" w:rsidP="00BD0564">
            <w:pPr>
              <w:widowControl w:val="0"/>
              <w:autoSpaceDE w:val="0"/>
              <w:autoSpaceDN w:val="0"/>
              <w:adjustRightInd w:val="0"/>
              <w:ind w:left="840" w:firstLine="720"/>
              <w:jc w:val="right"/>
              <w:rPr>
                <w:sz w:val="28"/>
                <w:szCs w:val="28"/>
              </w:rPr>
            </w:pPr>
            <w:r w:rsidRPr="00B773C7">
              <w:rPr>
                <w:color w:val="000000"/>
                <w:sz w:val="28"/>
                <w:szCs w:val="28"/>
              </w:rPr>
              <w:t>Приложение 1</w:t>
            </w:r>
          </w:p>
          <w:p w:rsidR="00BD0564" w:rsidRPr="00B773C7" w:rsidRDefault="00BD0564" w:rsidP="00BD0564">
            <w:pPr>
              <w:widowControl w:val="0"/>
              <w:autoSpaceDE w:val="0"/>
              <w:autoSpaceDN w:val="0"/>
              <w:adjustRightInd w:val="0"/>
              <w:ind w:left="840" w:firstLine="720"/>
              <w:jc w:val="right"/>
              <w:rPr>
                <w:sz w:val="28"/>
                <w:szCs w:val="28"/>
              </w:rPr>
            </w:pPr>
            <w:r w:rsidRPr="00B773C7">
              <w:rPr>
                <w:color w:val="000000"/>
                <w:sz w:val="28"/>
                <w:szCs w:val="28"/>
              </w:rPr>
              <w:t>к Закону Ярославской области</w:t>
            </w:r>
          </w:p>
          <w:p w:rsidR="00BD0564" w:rsidRPr="00B773C7" w:rsidRDefault="00BD0564" w:rsidP="00B773C7">
            <w:pPr>
              <w:spacing w:before="120"/>
              <w:ind w:left="4394"/>
              <w:jc w:val="right"/>
              <w:rPr>
                <w:color w:val="000000"/>
                <w:sz w:val="28"/>
                <w:szCs w:val="28"/>
              </w:rPr>
            </w:pPr>
            <w:r w:rsidRPr="00B773C7">
              <w:rPr>
                <w:color w:val="000000"/>
                <w:sz w:val="28"/>
                <w:szCs w:val="28"/>
              </w:rPr>
              <w:t>от</w:t>
            </w:r>
            <w:r w:rsidR="00326B02">
              <w:rPr>
                <w:color w:val="000000"/>
                <w:sz w:val="28"/>
                <w:szCs w:val="28"/>
              </w:rPr>
              <w:t xml:space="preserve"> 11.12.2020 </w:t>
            </w:r>
            <w:r w:rsidRPr="00B773C7">
              <w:rPr>
                <w:color w:val="000000"/>
                <w:sz w:val="28"/>
                <w:szCs w:val="28"/>
              </w:rPr>
              <w:t>№</w:t>
            </w:r>
            <w:r w:rsidR="00326B02">
              <w:rPr>
                <w:color w:val="000000"/>
                <w:sz w:val="28"/>
                <w:szCs w:val="28"/>
              </w:rPr>
              <w:t xml:space="preserve"> 91-з</w:t>
            </w:r>
          </w:p>
          <w:p w:rsidR="00BD0564" w:rsidRDefault="00BD0564" w:rsidP="00BD0564">
            <w:pPr>
              <w:ind w:left="4395"/>
              <w:jc w:val="right"/>
              <w:rPr>
                <w:sz w:val="28"/>
                <w:szCs w:val="28"/>
              </w:rPr>
            </w:pPr>
          </w:p>
          <w:p w:rsidR="00B773C7" w:rsidRPr="00B773C7" w:rsidRDefault="00B773C7" w:rsidP="00BD0564">
            <w:pPr>
              <w:ind w:left="4395"/>
              <w:jc w:val="right"/>
              <w:rPr>
                <w:sz w:val="28"/>
                <w:szCs w:val="28"/>
              </w:rPr>
            </w:pPr>
            <w:bookmarkStart w:id="0" w:name="_GoBack"/>
            <w:bookmarkEnd w:id="0"/>
          </w:p>
          <w:p w:rsidR="00BD0564" w:rsidRPr="00B773C7" w:rsidRDefault="00BD0564" w:rsidP="00BD0564">
            <w:pPr>
              <w:widowControl w:val="0"/>
              <w:autoSpaceDE w:val="0"/>
              <w:autoSpaceDN w:val="0"/>
              <w:adjustRightInd w:val="0"/>
              <w:jc w:val="right"/>
              <w:rPr>
                <w:snapToGrid w:val="0"/>
                <w:sz w:val="28"/>
                <w:szCs w:val="28"/>
              </w:rPr>
            </w:pPr>
            <w:r w:rsidRPr="00B773C7">
              <w:rPr>
                <w:snapToGrid w:val="0"/>
                <w:sz w:val="28"/>
                <w:szCs w:val="28"/>
              </w:rPr>
              <w:t>"Приложение 5</w:t>
            </w:r>
          </w:p>
          <w:p w:rsidR="00BD0564" w:rsidRPr="00B773C7" w:rsidRDefault="00BD0564" w:rsidP="00BD0564">
            <w:pPr>
              <w:jc w:val="right"/>
              <w:rPr>
                <w:sz w:val="28"/>
                <w:szCs w:val="28"/>
              </w:rPr>
            </w:pPr>
            <w:r w:rsidRPr="00B773C7">
              <w:rPr>
                <w:sz w:val="28"/>
                <w:szCs w:val="28"/>
              </w:rPr>
              <w:t>к Закону Ярославской области</w:t>
            </w:r>
          </w:p>
          <w:p w:rsidR="00BD0564" w:rsidRPr="00B773C7" w:rsidRDefault="00BD0564" w:rsidP="00BD0564">
            <w:pPr>
              <w:ind w:left="4395"/>
              <w:jc w:val="right"/>
              <w:rPr>
                <w:sz w:val="28"/>
                <w:szCs w:val="28"/>
              </w:rPr>
            </w:pPr>
            <w:r w:rsidRPr="00B773C7">
              <w:rPr>
                <w:sz w:val="28"/>
                <w:szCs w:val="28"/>
              </w:rPr>
              <w:t>от 20.12.2019 № 80-з</w:t>
            </w:r>
          </w:p>
          <w:p w:rsidR="00BD0564" w:rsidRPr="00B773C7" w:rsidRDefault="00BD0564">
            <w:pPr>
              <w:ind w:firstLine="420"/>
              <w:jc w:val="center"/>
              <w:rPr>
                <w:b/>
                <w:bCs/>
                <w:color w:val="000000"/>
                <w:sz w:val="28"/>
                <w:szCs w:val="28"/>
              </w:rPr>
            </w:pPr>
          </w:p>
          <w:p w:rsidR="00C1592C" w:rsidRPr="00B773C7" w:rsidRDefault="001434F6" w:rsidP="00B773C7">
            <w:pPr>
              <w:ind w:firstLine="420"/>
              <w:jc w:val="center"/>
            </w:pPr>
            <w:r w:rsidRPr="00B773C7">
              <w:rPr>
                <w:b/>
                <w:bCs/>
                <w:color w:val="000000"/>
                <w:sz w:val="28"/>
                <w:szCs w:val="28"/>
              </w:rPr>
              <w:t>Прогнозируемые доходы областного бюджета на 2020 год в соответствии с классификацией доходов бюджетов Российской Федерации</w:t>
            </w:r>
          </w:p>
        </w:tc>
      </w:tr>
      <w:tr w:rsidR="00B773C7" w:rsidRPr="00B773C7">
        <w:trPr>
          <w:jc w:val="center"/>
        </w:trPr>
        <w:tc>
          <w:tcPr>
            <w:tcW w:w="9639" w:type="dxa"/>
            <w:tcMar>
              <w:top w:w="0" w:type="dxa"/>
              <w:left w:w="0" w:type="dxa"/>
              <w:bottom w:w="0" w:type="dxa"/>
              <w:right w:w="0" w:type="dxa"/>
            </w:tcMar>
          </w:tcPr>
          <w:p w:rsidR="00B773C7" w:rsidRPr="00B773C7" w:rsidRDefault="00B773C7" w:rsidP="00BD0564">
            <w:pPr>
              <w:widowControl w:val="0"/>
              <w:autoSpaceDE w:val="0"/>
              <w:autoSpaceDN w:val="0"/>
              <w:adjustRightInd w:val="0"/>
              <w:ind w:left="840" w:firstLine="720"/>
              <w:jc w:val="right"/>
              <w:rPr>
                <w:color w:val="000000"/>
                <w:sz w:val="28"/>
                <w:szCs w:val="28"/>
              </w:rPr>
            </w:pPr>
          </w:p>
        </w:tc>
      </w:tr>
    </w:tbl>
    <w:p w:rsidR="00C1592C" w:rsidRPr="00B773C7" w:rsidRDefault="00C1592C">
      <w:pPr>
        <w:rPr>
          <w:vanish/>
        </w:rPr>
      </w:pPr>
      <w:bookmarkStart w:id="1" w:name="__bookmark_1"/>
      <w:bookmarkEnd w:id="1"/>
    </w:p>
    <w:tbl>
      <w:tblPr>
        <w:tblOverlap w:val="never"/>
        <w:tblW w:w="9875" w:type="dxa"/>
        <w:tblLayout w:type="fixed"/>
        <w:tblLook w:val="01E0" w:firstRow="1" w:lastRow="1" w:firstColumn="1" w:lastColumn="1" w:noHBand="0" w:noVBand="0"/>
      </w:tblPr>
      <w:tblGrid>
        <w:gridCol w:w="3401"/>
        <w:gridCol w:w="4254"/>
        <w:gridCol w:w="1984"/>
        <w:gridCol w:w="236"/>
      </w:tblGrid>
      <w:tr w:rsidR="00C1592C" w:rsidRPr="00B773C7" w:rsidTr="00BD0564">
        <w:trPr>
          <w:gridAfter w:val="1"/>
          <w:wAfter w:w="236" w:type="dxa"/>
          <w:tblHeader/>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3251" w:type="dxa"/>
              <w:jc w:val="center"/>
              <w:tblLayout w:type="fixed"/>
              <w:tblCellMar>
                <w:left w:w="0" w:type="dxa"/>
                <w:right w:w="0" w:type="dxa"/>
              </w:tblCellMar>
              <w:tblLook w:val="01E0" w:firstRow="1" w:lastRow="1" w:firstColumn="1" w:lastColumn="1" w:noHBand="0" w:noVBand="0"/>
            </w:tblPr>
            <w:tblGrid>
              <w:gridCol w:w="3251"/>
            </w:tblGrid>
            <w:tr w:rsidR="00C1592C" w:rsidRPr="00B773C7">
              <w:trPr>
                <w:jc w:val="center"/>
              </w:trPr>
              <w:tc>
                <w:tcPr>
                  <w:tcW w:w="3251" w:type="dxa"/>
                  <w:tcMar>
                    <w:top w:w="0" w:type="dxa"/>
                    <w:left w:w="0" w:type="dxa"/>
                    <w:bottom w:w="0" w:type="dxa"/>
                    <w:right w:w="0" w:type="dxa"/>
                  </w:tcMar>
                </w:tcPr>
                <w:p w:rsidR="00C1592C" w:rsidRPr="00B773C7" w:rsidRDefault="001434F6">
                  <w:pPr>
                    <w:jc w:val="center"/>
                  </w:pPr>
                  <w:r w:rsidRPr="00B773C7">
                    <w:rPr>
                      <w:color w:val="000000"/>
                      <w:sz w:val="24"/>
                      <w:szCs w:val="24"/>
                    </w:rPr>
                    <w:t>Код классификации доходов</w:t>
                  </w:r>
                </w:p>
              </w:tc>
            </w:tr>
          </w:tbl>
          <w:p w:rsidR="00C1592C" w:rsidRPr="00B773C7" w:rsidRDefault="00C1592C">
            <w:pPr>
              <w:spacing w:line="1" w:lineRule="auto"/>
            </w:pP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4104" w:type="dxa"/>
              <w:jc w:val="center"/>
              <w:tblLayout w:type="fixed"/>
              <w:tblCellMar>
                <w:left w:w="0" w:type="dxa"/>
                <w:right w:w="0" w:type="dxa"/>
              </w:tblCellMar>
              <w:tblLook w:val="01E0" w:firstRow="1" w:lastRow="1" w:firstColumn="1" w:lastColumn="1" w:noHBand="0" w:noVBand="0"/>
            </w:tblPr>
            <w:tblGrid>
              <w:gridCol w:w="4104"/>
            </w:tblGrid>
            <w:tr w:rsidR="00C1592C" w:rsidRPr="00B773C7">
              <w:trPr>
                <w:jc w:val="center"/>
              </w:trPr>
              <w:tc>
                <w:tcPr>
                  <w:tcW w:w="4104" w:type="dxa"/>
                  <w:tcMar>
                    <w:top w:w="0" w:type="dxa"/>
                    <w:left w:w="0" w:type="dxa"/>
                    <w:bottom w:w="0" w:type="dxa"/>
                    <w:right w:w="0" w:type="dxa"/>
                  </w:tcMar>
                </w:tcPr>
                <w:p w:rsidR="00C1592C" w:rsidRPr="00B773C7" w:rsidRDefault="001434F6">
                  <w:pPr>
                    <w:jc w:val="center"/>
                  </w:pPr>
                  <w:r w:rsidRPr="00B773C7">
                    <w:rPr>
                      <w:color w:val="000000"/>
                      <w:sz w:val="24"/>
                      <w:szCs w:val="24"/>
                    </w:rPr>
                    <w:t>Наименование доходов</w:t>
                  </w:r>
                </w:p>
              </w:tc>
            </w:tr>
          </w:tbl>
          <w:p w:rsidR="00C1592C" w:rsidRPr="00B773C7" w:rsidRDefault="00C1592C">
            <w:pPr>
              <w:spacing w:line="1" w:lineRule="auto"/>
            </w:pP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C1592C" w:rsidRPr="00B773C7">
              <w:trPr>
                <w:jc w:val="center"/>
              </w:trPr>
              <w:tc>
                <w:tcPr>
                  <w:tcW w:w="1834" w:type="dxa"/>
                  <w:tcMar>
                    <w:top w:w="0" w:type="dxa"/>
                    <w:left w:w="0" w:type="dxa"/>
                    <w:bottom w:w="0" w:type="dxa"/>
                    <w:right w:w="0" w:type="dxa"/>
                  </w:tcMar>
                </w:tcPr>
                <w:p w:rsidR="00C1592C" w:rsidRPr="00B773C7" w:rsidRDefault="00A16169">
                  <w:pPr>
                    <w:jc w:val="center"/>
                  </w:pPr>
                  <w:r w:rsidRPr="00B773C7">
                    <w:rPr>
                      <w:color w:val="000000"/>
                      <w:sz w:val="24"/>
                      <w:szCs w:val="24"/>
                    </w:rPr>
                    <w:t>2020 год</w:t>
                  </w:r>
                </w:p>
                <w:p w:rsidR="00C1592C" w:rsidRPr="00B773C7" w:rsidRDefault="001434F6">
                  <w:pPr>
                    <w:jc w:val="center"/>
                  </w:pPr>
                  <w:r w:rsidRPr="00B773C7">
                    <w:rPr>
                      <w:color w:val="000000"/>
                      <w:sz w:val="24"/>
                      <w:szCs w:val="24"/>
                    </w:rPr>
                    <w:t>(руб.)</w:t>
                  </w:r>
                </w:p>
              </w:tc>
            </w:tr>
          </w:tbl>
          <w:p w:rsidR="00C1592C" w:rsidRPr="00B773C7" w:rsidRDefault="00C1592C">
            <w:pPr>
              <w:spacing w:line="1" w:lineRule="auto"/>
            </w:pPr>
          </w:p>
        </w:tc>
      </w:tr>
      <w:tr w:rsidR="007B6D41"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B6D41" w:rsidRPr="00B773C7" w:rsidRDefault="007B6D41">
            <w:pPr>
              <w:rPr>
                <w:b/>
                <w:bCs/>
                <w:color w:val="000000"/>
                <w:sz w:val="24"/>
                <w:szCs w:val="24"/>
              </w:rPr>
            </w:pPr>
            <w:r w:rsidRPr="00B773C7">
              <w:rPr>
                <w:b/>
                <w:bCs/>
                <w:color w:val="000000"/>
                <w:sz w:val="24"/>
                <w:szCs w:val="24"/>
              </w:rPr>
              <w:t>000 1 00 00000 00 0000 000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B6D41" w:rsidRPr="00B773C7" w:rsidRDefault="007B6D41">
            <w:pPr>
              <w:rPr>
                <w:b/>
                <w:bCs/>
                <w:color w:val="000000"/>
                <w:sz w:val="24"/>
                <w:szCs w:val="24"/>
              </w:rPr>
            </w:pPr>
            <w:r w:rsidRPr="00B773C7">
              <w:rPr>
                <w:b/>
                <w:bCs/>
                <w:color w:val="000000"/>
                <w:sz w:val="24"/>
                <w:szCs w:val="24"/>
              </w:rPr>
              <w:t>НАЛОГОВЫЕ И НЕНАЛОГОВЫЕ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B6D41" w:rsidRPr="00B773C7" w:rsidRDefault="007B6D41">
            <w:pPr>
              <w:jc w:val="right"/>
              <w:rPr>
                <w:b/>
                <w:bCs/>
                <w:color w:val="000000"/>
                <w:sz w:val="24"/>
                <w:szCs w:val="24"/>
              </w:rPr>
            </w:pPr>
            <w:r w:rsidRPr="00B773C7">
              <w:rPr>
                <w:b/>
                <w:bCs/>
                <w:color w:val="000000"/>
                <w:sz w:val="24"/>
                <w:szCs w:val="24"/>
              </w:rPr>
              <w:t>60 779 866 269</w:t>
            </w:r>
          </w:p>
        </w:tc>
      </w:tr>
      <w:tr w:rsidR="007B6D41"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B6D41" w:rsidRPr="00B773C7" w:rsidRDefault="007B6D41">
            <w:pPr>
              <w:rPr>
                <w:b/>
                <w:bCs/>
                <w:color w:val="000000"/>
                <w:sz w:val="24"/>
                <w:szCs w:val="24"/>
              </w:rPr>
            </w:pPr>
            <w:r w:rsidRPr="00B773C7">
              <w:rPr>
                <w:b/>
                <w:bCs/>
                <w:color w:val="000000"/>
                <w:sz w:val="24"/>
                <w:szCs w:val="24"/>
              </w:rPr>
              <w:t>000 1 01 00000 00 0000 000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B6D41" w:rsidRPr="00B773C7" w:rsidRDefault="007B6D41">
            <w:pPr>
              <w:rPr>
                <w:b/>
                <w:bCs/>
                <w:color w:val="000000"/>
                <w:sz w:val="24"/>
                <w:szCs w:val="24"/>
              </w:rPr>
            </w:pPr>
            <w:r w:rsidRPr="00B773C7">
              <w:rPr>
                <w:b/>
                <w:bCs/>
                <w:color w:val="000000"/>
                <w:sz w:val="24"/>
                <w:szCs w:val="24"/>
              </w:rPr>
              <w:t>НАЛОГИ НА ПРИБЫЛЬ,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B6D41" w:rsidRPr="00B773C7" w:rsidRDefault="007B6D41">
            <w:pPr>
              <w:jc w:val="right"/>
              <w:rPr>
                <w:b/>
                <w:bCs/>
                <w:color w:val="000000"/>
                <w:sz w:val="24"/>
                <w:szCs w:val="24"/>
              </w:rPr>
            </w:pPr>
            <w:r w:rsidRPr="00B773C7">
              <w:rPr>
                <w:b/>
                <w:bCs/>
                <w:color w:val="000000"/>
                <w:sz w:val="24"/>
                <w:szCs w:val="24"/>
              </w:rPr>
              <w:t>37 874 199 793</w:t>
            </w:r>
          </w:p>
        </w:tc>
      </w:tr>
      <w:tr w:rsidR="007B6D41"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B6D41" w:rsidRPr="00B773C7" w:rsidRDefault="007B6D41">
            <w:pPr>
              <w:rPr>
                <w:color w:val="000000"/>
                <w:sz w:val="24"/>
                <w:szCs w:val="24"/>
              </w:rPr>
            </w:pPr>
            <w:r w:rsidRPr="00B773C7">
              <w:rPr>
                <w:color w:val="000000"/>
                <w:sz w:val="24"/>
                <w:szCs w:val="24"/>
              </w:rPr>
              <w:t>000 1 01 01000 00 0000 110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B6D41" w:rsidRPr="00B773C7" w:rsidRDefault="007B6D41">
            <w:pPr>
              <w:rPr>
                <w:color w:val="000000"/>
                <w:sz w:val="24"/>
                <w:szCs w:val="24"/>
              </w:rPr>
            </w:pPr>
            <w:r w:rsidRPr="00B773C7">
              <w:rPr>
                <w:color w:val="000000"/>
                <w:sz w:val="24"/>
                <w:szCs w:val="24"/>
              </w:rPr>
              <w:t>Налог на прибыль организаций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B6D41" w:rsidRPr="00B773C7" w:rsidRDefault="007B6D41">
            <w:pPr>
              <w:jc w:val="right"/>
              <w:rPr>
                <w:color w:val="000000"/>
                <w:sz w:val="24"/>
                <w:szCs w:val="24"/>
              </w:rPr>
            </w:pPr>
            <w:r w:rsidRPr="00B773C7">
              <w:rPr>
                <w:color w:val="000000"/>
                <w:sz w:val="24"/>
                <w:szCs w:val="24"/>
              </w:rPr>
              <w:t>18 385 474 609</w:t>
            </w:r>
          </w:p>
        </w:tc>
      </w:tr>
      <w:tr w:rsidR="007B6D41"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B6D41" w:rsidRPr="00B773C7" w:rsidRDefault="007B6D41">
            <w:pPr>
              <w:rPr>
                <w:color w:val="000000"/>
                <w:sz w:val="24"/>
                <w:szCs w:val="24"/>
              </w:rPr>
            </w:pPr>
            <w:r w:rsidRPr="00B773C7">
              <w:rPr>
                <w:color w:val="000000"/>
                <w:sz w:val="24"/>
                <w:szCs w:val="24"/>
              </w:rPr>
              <w:t>000 1 01 02000 01 0000 110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B6D41" w:rsidRPr="00B773C7" w:rsidRDefault="007B6D41">
            <w:pPr>
              <w:rPr>
                <w:color w:val="000000"/>
                <w:sz w:val="24"/>
                <w:szCs w:val="24"/>
              </w:rPr>
            </w:pPr>
            <w:r w:rsidRPr="00B773C7">
              <w:rPr>
                <w:color w:val="000000"/>
                <w:sz w:val="24"/>
                <w:szCs w:val="24"/>
              </w:rPr>
              <w:t>Налог на доходы физических лиц</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7B6D41" w:rsidRPr="00B773C7" w:rsidRDefault="00323D32">
            <w:pPr>
              <w:jc w:val="right"/>
              <w:rPr>
                <w:bCs/>
                <w:color w:val="000000"/>
                <w:sz w:val="24"/>
                <w:szCs w:val="24"/>
              </w:rPr>
            </w:pPr>
            <w:r w:rsidRPr="00B773C7">
              <w:rPr>
                <w:bCs/>
                <w:color w:val="000000"/>
                <w:sz w:val="24"/>
                <w:szCs w:val="24"/>
              </w:rPr>
              <w:t>19 488 725 184</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b/>
                <w:bCs/>
                <w:color w:val="000000"/>
                <w:sz w:val="24"/>
                <w:szCs w:val="24"/>
              </w:rPr>
            </w:pPr>
            <w:r w:rsidRPr="00B773C7">
              <w:rPr>
                <w:b/>
                <w:bCs/>
                <w:color w:val="000000"/>
                <w:sz w:val="24"/>
                <w:szCs w:val="24"/>
              </w:rPr>
              <w:t>000 1 03 00000 00 0000 000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b/>
                <w:bCs/>
                <w:color w:val="000000"/>
                <w:sz w:val="24"/>
                <w:szCs w:val="24"/>
              </w:rPr>
            </w:pPr>
            <w:r w:rsidRPr="00B773C7">
              <w:rPr>
                <w:b/>
                <w:bCs/>
                <w:color w:val="000000"/>
                <w:sz w:val="24"/>
                <w:szCs w:val="24"/>
              </w:rPr>
              <w:t>НАЛОГИ НА ТОВАРЫ (РАБОТЫ, УСЛУГИ), РЕАЛИЗУЕМЫЕ НА ТЕРРИТОРИИ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b/>
                <w:bCs/>
                <w:color w:val="000000"/>
                <w:sz w:val="24"/>
                <w:szCs w:val="24"/>
              </w:rPr>
            </w:pPr>
            <w:r w:rsidRPr="00B773C7">
              <w:rPr>
                <w:b/>
                <w:bCs/>
                <w:color w:val="000000"/>
                <w:sz w:val="24"/>
                <w:szCs w:val="24"/>
              </w:rPr>
              <w:t>11 711 405 749</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000 1 03 02000 01 0000 110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Акцизы по подакцизным товарам (продукции), производимым на территории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11 711 405 749</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b/>
                <w:bCs/>
                <w:color w:val="000000"/>
                <w:sz w:val="24"/>
                <w:szCs w:val="24"/>
              </w:rPr>
            </w:pPr>
            <w:r w:rsidRPr="00B773C7">
              <w:rPr>
                <w:b/>
                <w:bCs/>
                <w:color w:val="000000"/>
                <w:sz w:val="24"/>
                <w:szCs w:val="24"/>
              </w:rPr>
              <w:t>000 1 05 00000 00 0000 000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b/>
                <w:bCs/>
                <w:color w:val="000000"/>
                <w:sz w:val="24"/>
                <w:szCs w:val="24"/>
              </w:rPr>
            </w:pPr>
            <w:r w:rsidRPr="00B773C7">
              <w:rPr>
                <w:b/>
                <w:bCs/>
                <w:color w:val="000000"/>
                <w:sz w:val="24"/>
                <w:szCs w:val="24"/>
              </w:rPr>
              <w:t>НАЛОГИ НА СОВОКУПНЫЙ ДОХОД</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b/>
                <w:bCs/>
                <w:color w:val="000000"/>
                <w:sz w:val="24"/>
                <w:szCs w:val="24"/>
              </w:rPr>
            </w:pPr>
            <w:r w:rsidRPr="00B773C7">
              <w:rPr>
                <w:b/>
                <w:bCs/>
                <w:color w:val="000000"/>
                <w:sz w:val="24"/>
                <w:szCs w:val="24"/>
              </w:rPr>
              <w:t>3 119 683 000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000 1 05 01000 00 0000 110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Налог, взимаемый в связи с применением упрощенной системы налогообложения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3 119 683 000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b/>
                <w:bCs/>
                <w:color w:val="000000"/>
                <w:sz w:val="24"/>
                <w:szCs w:val="24"/>
              </w:rPr>
            </w:pPr>
            <w:r w:rsidRPr="00B773C7">
              <w:rPr>
                <w:b/>
                <w:bCs/>
                <w:color w:val="000000"/>
                <w:sz w:val="24"/>
                <w:szCs w:val="24"/>
              </w:rPr>
              <w:t>000 1 06 00000 00 0000 000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b/>
                <w:bCs/>
                <w:color w:val="000000"/>
                <w:sz w:val="24"/>
                <w:szCs w:val="24"/>
              </w:rPr>
            </w:pPr>
            <w:r w:rsidRPr="00B773C7">
              <w:rPr>
                <w:b/>
                <w:bCs/>
                <w:color w:val="000000"/>
                <w:sz w:val="24"/>
                <w:szCs w:val="24"/>
              </w:rPr>
              <w:t>НАЛОГИ НА ИМУЩЕСТВО</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b/>
                <w:bCs/>
                <w:color w:val="000000"/>
                <w:sz w:val="24"/>
                <w:szCs w:val="24"/>
              </w:rPr>
            </w:pPr>
            <w:r w:rsidRPr="00B773C7">
              <w:rPr>
                <w:b/>
                <w:bCs/>
                <w:color w:val="000000"/>
                <w:sz w:val="24"/>
                <w:szCs w:val="24"/>
              </w:rPr>
              <w:t>7 107 786 000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000 1 06 02000 02 0000 110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Налог на имущество организаций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5 769 606 000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000 1 06 04000 02 0000 110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Транспортный налог</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1 334 449 000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000 1 06 05000 02 0000 110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Налог на игорный бизнес</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3 731 000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b/>
                <w:bCs/>
                <w:color w:val="000000"/>
                <w:sz w:val="24"/>
                <w:szCs w:val="24"/>
              </w:rPr>
            </w:pPr>
            <w:r w:rsidRPr="00B773C7">
              <w:rPr>
                <w:b/>
                <w:bCs/>
                <w:color w:val="000000"/>
                <w:sz w:val="24"/>
                <w:szCs w:val="24"/>
              </w:rPr>
              <w:t>000 1 07 00000 00 0000 000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b/>
                <w:bCs/>
                <w:color w:val="000000"/>
                <w:sz w:val="24"/>
                <w:szCs w:val="24"/>
              </w:rPr>
            </w:pPr>
            <w:r w:rsidRPr="00B773C7">
              <w:rPr>
                <w:b/>
                <w:bCs/>
                <w:color w:val="000000"/>
                <w:sz w:val="24"/>
                <w:szCs w:val="24"/>
              </w:rPr>
              <w:t>НАЛОГИ, СБОРЫ И РЕГУЛЯРНЫЕ ПЛАТЕЖИ ЗА ПОЛЬЗОВАНИЕ ПРИРОДНЫМИ РЕСУРСАМИ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b/>
                <w:bCs/>
                <w:color w:val="000000"/>
                <w:sz w:val="24"/>
                <w:szCs w:val="24"/>
              </w:rPr>
            </w:pPr>
            <w:r w:rsidRPr="00B773C7">
              <w:rPr>
                <w:b/>
                <w:bCs/>
                <w:color w:val="000000"/>
                <w:sz w:val="24"/>
                <w:szCs w:val="24"/>
              </w:rPr>
              <w:t>13 713 000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000 1 07 01000 01 0000 110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Налог на добычу полезных ископаемых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8 839 000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lastRenderedPageBreak/>
              <w:t>000 1 07 04000 01 0000 110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Сборы за пользование объектами животного мира и за пользование объектами водных биологических ресурсов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4 874 000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b/>
                <w:bCs/>
                <w:color w:val="000000"/>
                <w:sz w:val="24"/>
                <w:szCs w:val="24"/>
              </w:rPr>
            </w:pPr>
            <w:r w:rsidRPr="00B773C7">
              <w:rPr>
                <w:b/>
                <w:bCs/>
                <w:color w:val="000000"/>
                <w:sz w:val="24"/>
                <w:szCs w:val="24"/>
              </w:rPr>
              <w:t>000 1 08 00000 00 0000 000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b/>
                <w:bCs/>
                <w:color w:val="000000"/>
                <w:sz w:val="24"/>
                <w:szCs w:val="24"/>
              </w:rPr>
            </w:pPr>
            <w:r w:rsidRPr="00B773C7">
              <w:rPr>
                <w:b/>
                <w:bCs/>
                <w:color w:val="000000"/>
                <w:sz w:val="24"/>
                <w:szCs w:val="24"/>
              </w:rPr>
              <w:t>ГОСУДАРСТВЕННАЯ ПОШЛИНА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b/>
                <w:bCs/>
                <w:color w:val="000000"/>
                <w:sz w:val="24"/>
                <w:szCs w:val="24"/>
              </w:rPr>
            </w:pPr>
            <w:r w:rsidRPr="00B773C7">
              <w:rPr>
                <w:b/>
                <w:bCs/>
                <w:color w:val="000000"/>
                <w:sz w:val="24"/>
                <w:szCs w:val="24"/>
              </w:rPr>
              <w:t>198 919 800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b/>
                <w:bCs/>
                <w:color w:val="000000"/>
                <w:sz w:val="24"/>
                <w:szCs w:val="24"/>
              </w:rPr>
            </w:pPr>
            <w:r w:rsidRPr="00B773C7">
              <w:rPr>
                <w:b/>
                <w:bCs/>
                <w:color w:val="000000"/>
                <w:sz w:val="24"/>
                <w:szCs w:val="24"/>
              </w:rPr>
              <w:t>000 1 11 00000 00 0000 000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b/>
                <w:bCs/>
                <w:color w:val="000000"/>
                <w:sz w:val="24"/>
                <w:szCs w:val="24"/>
              </w:rPr>
            </w:pPr>
            <w:r w:rsidRPr="00B773C7">
              <w:rPr>
                <w:b/>
                <w:bCs/>
                <w:color w:val="000000"/>
                <w:sz w:val="24"/>
                <w:szCs w:val="24"/>
              </w:rPr>
              <w:t>ДОХОДЫ ОТ ИСПОЛЬЗОВАНИЯ ИМУЩЕСТВА, НАХОДЯЩЕГОСЯ В ГОСУДАРСТВЕННОЙ И МУНИЦИПАЛЬНОЙ СОБСТВЕННОСТИ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b/>
                <w:bCs/>
                <w:color w:val="000000"/>
                <w:sz w:val="24"/>
                <w:szCs w:val="24"/>
              </w:rPr>
            </w:pPr>
            <w:r w:rsidRPr="00B773C7">
              <w:rPr>
                <w:b/>
                <w:bCs/>
                <w:color w:val="000000"/>
                <w:sz w:val="24"/>
                <w:szCs w:val="24"/>
              </w:rPr>
              <w:t>41 407 340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000 1 11 01020 02 0000 120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16 358 000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000 1 11 03020 02 0000 120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9 300 000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000 1 11 05022 02 0000 120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proofErr w:type="gramStart"/>
            <w:r w:rsidRPr="00B773C7">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roofErr w:type="gramEnd"/>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9 569 000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000 1 11 05032 02 0000 120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945 160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000 1 11 05072 02 0000 120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Доходы от сдачи в аренду имущества, составляющего казну субъекта Российской Федерации (за исключением земельных участков)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3 900 180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000 1 11 05100 02 0000 120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 xml:space="preserve">Плата от реализации соглашений об установлении сервитутов в отношении </w:t>
            </w:r>
            <w:r w:rsidRPr="00B773C7">
              <w:rPr>
                <w:color w:val="000000"/>
                <w:sz w:val="24"/>
                <w:szCs w:val="24"/>
              </w:rPr>
              <w:lastRenderedPageBreak/>
              <w:t>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lastRenderedPageBreak/>
              <w:t>2 000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lastRenderedPageBreak/>
              <w:t>000 1 11 05322 02 0000 120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28 000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000 1 11 07012 02 0000 120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1 305 000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b/>
                <w:bCs/>
                <w:color w:val="000000"/>
                <w:sz w:val="24"/>
                <w:szCs w:val="24"/>
              </w:rPr>
            </w:pPr>
            <w:r w:rsidRPr="00B773C7">
              <w:rPr>
                <w:b/>
                <w:bCs/>
                <w:color w:val="000000"/>
                <w:sz w:val="24"/>
                <w:szCs w:val="24"/>
              </w:rPr>
              <w:t>000 1 12 00000 00 0000 000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b/>
                <w:bCs/>
                <w:color w:val="000000"/>
                <w:sz w:val="24"/>
                <w:szCs w:val="24"/>
              </w:rPr>
            </w:pPr>
            <w:r w:rsidRPr="00B773C7">
              <w:rPr>
                <w:b/>
                <w:bCs/>
                <w:color w:val="000000"/>
                <w:sz w:val="24"/>
                <w:szCs w:val="24"/>
              </w:rPr>
              <w:t>ПЛАТЕЖИ ПРИ ПОЛЬЗОВАНИИ ПРИРОДНЫМИ РЕСУРСАМИ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b/>
                <w:bCs/>
                <w:color w:val="000000"/>
                <w:sz w:val="24"/>
                <w:szCs w:val="24"/>
              </w:rPr>
            </w:pPr>
            <w:r w:rsidRPr="00B773C7">
              <w:rPr>
                <w:b/>
                <w:bCs/>
                <w:color w:val="000000"/>
                <w:sz w:val="24"/>
                <w:szCs w:val="24"/>
              </w:rPr>
              <w:t>125 907 300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000 1 12 01000 01 0000 120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Плата за негативное воздействие на окружающую среду</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55 882 000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000 1 12 02000 00 0000 120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Платежи при пользовании недрами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10 060 000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000 1 12 04000 00 0000 120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Плата за использование лесов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59 965 300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b/>
                <w:bCs/>
                <w:color w:val="000000"/>
                <w:sz w:val="24"/>
                <w:szCs w:val="24"/>
              </w:rPr>
            </w:pPr>
            <w:r w:rsidRPr="00B773C7">
              <w:rPr>
                <w:b/>
                <w:bCs/>
                <w:color w:val="000000"/>
                <w:sz w:val="24"/>
                <w:szCs w:val="24"/>
              </w:rPr>
              <w:t>000 1 13 00000 00 0000 000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b/>
                <w:bCs/>
                <w:color w:val="000000"/>
                <w:sz w:val="24"/>
                <w:szCs w:val="24"/>
              </w:rPr>
            </w:pPr>
            <w:r w:rsidRPr="00B773C7">
              <w:rPr>
                <w:b/>
                <w:bCs/>
                <w:color w:val="000000"/>
                <w:sz w:val="24"/>
                <w:szCs w:val="24"/>
              </w:rPr>
              <w:t>ДОХОДЫ ОТ ОКАЗАНИЯ ПЛАТНЫХ УСЛУГ И КОМПЕНСАЦИИ ЗАТРАТ ГОСУДАРСТВА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b/>
                <w:bCs/>
                <w:color w:val="000000"/>
                <w:sz w:val="24"/>
                <w:szCs w:val="24"/>
              </w:rPr>
            </w:pPr>
            <w:r w:rsidRPr="00B773C7">
              <w:rPr>
                <w:b/>
                <w:bCs/>
                <w:color w:val="000000"/>
                <w:sz w:val="24"/>
                <w:szCs w:val="24"/>
              </w:rPr>
              <w:t>56 410 352</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b/>
                <w:bCs/>
                <w:color w:val="000000"/>
                <w:sz w:val="24"/>
                <w:szCs w:val="24"/>
              </w:rPr>
            </w:pPr>
            <w:r w:rsidRPr="00B773C7">
              <w:rPr>
                <w:b/>
                <w:bCs/>
                <w:color w:val="000000"/>
                <w:sz w:val="24"/>
                <w:szCs w:val="24"/>
              </w:rPr>
              <w:t>000 1 14 00000 00 0000 000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b/>
                <w:bCs/>
                <w:color w:val="000000"/>
                <w:sz w:val="24"/>
                <w:szCs w:val="24"/>
              </w:rPr>
            </w:pPr>
            <w:r w:rsidRPr="00B773C7">
              <w:rPr>
                <w:b/>
                <w:bCs/>
                <w:color w:val="000000"/>
                <w:sz w:val="24"/>
                <w:szCs w:val="24"/>
              </w:rPr>
              <w:t>ДОХОДЫ ОТ ПРОДАЖИ МАТЕРИАЛЬНЫХ И НЕМАТЕРИАЛЬНЫХ АКТИВОВ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b/>
                <w:bCs/>
                <w:color w:val="000000"/>
                <w:sz w:val="24"/>
                <w:szCs w:val="24"/>
              </w:rPr>
            </w:pPr>
            <w:r w:rsidRPr="00B773C7">
              <w:rPr>
                <w:b/>
                <w:bCs/>
                <w:color w:val="000000"/>
                <w:sz w:val="24"/>
                <w:szCs w:val="24"/>
              </w:rPr>
              <w:t>6 489 330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b/>
                <w:bCs/>
                <w:color w:val="000000"/>
                <w:sz w:val="24"/>
                <w:szCs w:val="24"/>
              </w:rPr>
            </w:pPr>
            <w:r w:rsidRPr="00B773C7">
              <w:rPr>
                <w:b/>
                <w:bCs/>
                <w:color w:val="000000"/>
                <w:sz w:val="24"/>
                <w:szCs w:val="24"/>
              </w:rPr>
              <w:t>000 1 15 00000 00 0000 000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b/>
                <w:bCs/>
                <w:color w:val="000000"/>
                <w:sz w:val="24"/>
                <w:szCs w:val="24"/>
              </w:rPr>
            </w:pPr>
            <w:r w:rsidRPr="00B773C7">
              <w:rPr>
                <w:b/>
                <w:bCs/>
                <w:color w:val="000000"/>
                <w:sz w:val="24"/>
                <w:szCs w:val="24"/>
              </w:rPr>
              <w:t>АДМИНИСТРАТИВНЫЕ ПЛАТЕЖИ И СБОРЫ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b/>
                <w:bCs/>
                <w:color w:val="000000"/>
                <w:sz w:val="24"/>
                <w:szCs w:val="24"/>
              </w:rPr>
            </w:pPr>
            <w:r w:rsidRPr="00B773C7">
              <w:rPr>
                <w:b/>
                <w:bCs/>
                <w:color w:val="000000"/>
                <w:sz w:val="24"/>
                <w:szCs w:val="24"/>
              </w:rPr>
              <w:t>800 000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lastRenderedPageBreak/>
              <w:t>000 1 15 02020 02 0000 140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800 000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b/>
                <w:bCs/>
                <w:color w:val="000000"/>
                <w:sz w:val="24"/>
                <w:szCs w:val="24"/>
              </w:rPr>
            </w:pPr>
            <w:r w:rsidRPr="00B773C7">
              <w:rPr>
                <w:b/>
                <w:bCs/>
                <w:color w:val="000000"/>
                <w:sz w:val="24"/>
                <w:szCs w:val="24"/>
              </w:rPr>
              <w:t>000 1 16 00000 00 0000 000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b/>
                <w:bCs/>
                <w:color w:val="000000"/>
                <w:sz w:val="24"/>
                <w:szCs w:val="24"/>
              </w:rPr>
            </w:pPr>
            <w:r w:rsidRPr="00B773C7">
              <w:rPr>
                <w:b/>
                <w:bCs/>
                <w:color w:val="000000"/>
                <w:sz w:val="24"/>
                <w:szCs w:val="24"/>
              </w:rPr>
              <w:t>ШТРАФЫ, САНКЦИИ, ВОЗМЕЩЕНИЕ УЩЕРБА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b/>
                <w:bCs/>
                <w:color w:val="000000"/>
                <w:sz w:val="24"/>
                <w:szCs w:val="24"/>
              </w:rPr>
            </w:pPr>
            <w:r w:rsidRPr="00B773C7">
              <w:rPr>
                <w:b/>
                <w:bCs/>
                <w:color w:val="000000"/>
                <w:sz w:val="24"/>
                <w:szCs w:val="24"/>
              </w:rPr>
              <w:t>520 380 605</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b/>
                <w:bCs/>
                <w:color w:val="000000"/>
                <w:sz w:val="24"/>
                <w:szCs w:val="24"/>
              </w:rPr>
            </w:pPr>
            <w:r w:rsidRPr="00B773C7">
              <w:rPr>
                <w:b/>
                <w:bCs/>
                <w:color w:val="000000"/>
                <w:sz w:val="24"/>
                <w:szCs w:val="24"/>
              </w:rPr>
              <w:t>000 1 17 00000 00 0000 000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b/>
                <w:bCs/>
                <w:color w:val="000000"/>
                <w:sz w:val="24"/>
                <w:szCs w:val="24"/>
              </w:rPr>
            </w:pPr>
            <w:r w:rsidRPr="00B773C7">
              <w:rPr>
                <w:b/>
                <w:bCs/>
                <w:color w:val="000000"/>
                <w:sz w:val="24"/>
                <w:szCs w:val="24"/>
              </w:rPr>
              <w:t>ПРОЧИЕ НЕНАЛОГОВЫЕ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b/>
                <w:bCs/>
                <w:color w:val="000000"/>
                <w:sz w:val="24"/>
                <w:szCs w:val="24"/>
              </w:rPr>
            </w:pPr>
            <w:r w:rsidRPr="00B773C7">
              <w:rPr>
                <w:b/>
                <w:bCs/>
                <w:color w:val="000000"/>
                <w:sz w:val="24"/>
                <w:szCs w:val="24"/>
              </w:rPr>
              <w:t>2 764 000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000 1 17 05020 02 0000 180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Прочие неналоговые доходы бюджетов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2 764 000</w:t>
            </w:r>
          </w:p>
        </w:tc>
      </w:tr>
      <w:tr w:rsidR="00BC7C01"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C7C01" w:rsidRPr="00B773C7" w:rsidRDefault="00BC7C01">
            <w:pPr>
              <w:rPr>
                <w:b/>
                <w:bCs/>
                <w:color w:val="000000"/>
                <w:sz w:val="24"/>
                <w:szCs w:val="24"/>
              </w:rPr>
            </w:pPr>
            <w:r w:rsidRPr="00B773C7">
              <w:rPr>
                <w:b/>
                <w:bCs/>
                <w:color w:val="000000"/>
                <w:sz w:val="24"/>
                <w:szCs w:val="24"/>
              </w:rPr>
              <w:t>000 2 00 00000 00 0000 000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C7C01" w:rsidRPr="00B773C7" w:rsidRDefault="00BC7C01">
            <w:pPr>
              <w:rPr>
                <w:b/>
                <w:bCs/>
                <w:color w:val="000000"/>
                <w:sz w:val="24"/>
                <w:szCs w:val="24"/>
              </w:rPr>
            </w:pPr>
            <w:r w:rsidRPr="00B773C7">
              <w:rPr>
                <w:b/>
                <w:bCs/>
                <w:color w:val="000000"/>
                <w:sz w:val="24"/>
                <w:szCs w:val="24"/>
              </w:rPr>
              <w:t>БЕЗВОЗМЕЗДНЫЕ ПОСТУПЛЕНИЯ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C7C01" w:rsidRPr="00B773C7" w:rsidRDefault="00BC7C01">
            <w:pPr>
              <w:jc w:val="right"/>
              <w:rPr>
                <w:b/>
                <w:bCs/>
                <w:color w:val="000000"/>
                <w:sz w:val="24"/>
                <w:szCs w:val="24"/>
              </w:rPr>
            </w:pPr>
            <w:r w:rsidRPr="00B773C7">
              <w:rPr>
                <w:b/>
                <w:bCs/>
                <w:color w:val="000000"/>
                <w:sz w:val="24"/>
                <w:szCs w:val="24"/>
              </w:rPr>
              <w:t>25 297 709 227</w:t>
            </w:r>
          </w:p>
        </w:tc>
      </w:tr>
      <w:tr w:rsidR="00BC7C01"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C7C01" w:rsidRPr="00B773C7" w:rsidRDefault="00BC7C01">
            <w:pPr>
              <w:rPr>
                <w:b/>
                <w:bCs/>
                <w:color w:val="000000"/>
                <w:sz w:val="24"/>
                <w:szCs w:val="24"/>
              </w:rPr>
            </w:pPr>
            <w:r w:rsidRPr="00B773C7">
              <w:rPr>
                <w:b/>
                <w:bCs/>
                <w:color w:val="000000"/>
                <w:sz w:val="24"/>
                <w:szCs w:val="24"/>
              </w:rPr>
              <w:t>000 2 02 00000 00 0000 000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C7C01" w:rsidRPr="00B773C7" w:rsidRDefault="00BC7C01">
            <w:pPr>
              <w:rPr>
                <w:b/>
                <w:bCs/>
                <w:color w:val="000000"/>
                <w:sz w:val="24"/>
                <w:szCs w:val="24"/>
              </w:rPr>
            </w:pPr>
            <w:r w:rsidRPr="00B773C7">
              <w:rPr>
                <w:b/>
                <w:bCs/>
                <w:color w:val="000000"/>
                <w:sz w:val="24"/>
                <w:szCs w:val="24"/>
              </w:rPr>
              <w:t>БЕЗВОЗМЕЗДНЫЕ ПОСТУПЛЕНИЯ ОТ ДРУГИХ БЮДЖЕТОВ БЮДЖЕТНОЙ СИСТЕМЫ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C7C01" w:rsidRPr="00B773C7" w:rsidRDefault="00BC7C01">
            <w:pPr>
              <w:jc w:val="right"/>
              <w:rPr>
                <w:b/>
                <w:bCs/>
                <w:color w:val="000000"/>
                <w:sz w:val="24"/>
                <w:szCs w:val="24"/>
              </w:rPr>
            </w:pPr>
            <w:r w:rsidRPr="00B773C7">
              <w:rPr>
                <w:b/>
                <w:bCs/>
                <w:color w:val="000000"/>
                <w:sz w:val="24"/>
                <w:szCs w:val="24"/>
              </w:rPr>
              <w:t>24 865 027 212</w:t>
            </w:r>
          </w:p>
        </w:tc>
      </w:tr>
      <w:tr w:rsidR="00BC7C01"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C7C01" w:rsidRPr="00B773C7" w:rsidRDefault="00BC7C01">
            <w:pPr>
              <w:rPr>
                <w:b/>
                <w:bCs/>
                <w:color w:val="000000"/>
                <w:sz w:val="24"/>
                <w:szCs w:val="24"/>
              </w:rPr>
            </w:pPr>
            <w:r w:rsidRPr="00B773C7">
              <w:rPr>
                <w:b/>
                <w:bCs/>
                <w:color w:val="000000"/>
                <w:sz w:val="24"/>
                <w:szCs w:val="24"/>
              </w:rPr>
              <w:t>000 2 02 10000 00 0000 150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C7C01" w:rsidRPr="00B773C7" w:rsidRDefault="00BC7C01">
            <w:pPr>
              <w:rPr>
                <w:b/>
                <w:bCs/>
                <w:color w:val="000000"/>
                <w:sz w:val="24"/>
                <w:szCs w:val="24"/>
              </w:rPr>
            </w:pPr>
            <w:r w:rsidRPr="00B773C7">
              <w:rPr>
                <w:b/>
                <w:bCs/>
                <w:color w:val="000000"/>
                <w:sz w:val="24"/>
                <w:szCs w:val="24"/>
              </w:rPr>
              <w:t>Дотации бюджетам бюджетной системы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C7C01" w:rsidRPr="00B773C7" w:rsidRDefault="00BC7C01">
            <w:pPr>
              <w:jc w:val="right"/>
              <w:rPr>
                <w:b/>
                <w:bCs/>
                <w:color w:val="000000"/>
                <w:sz w:val="24"/>
                <w:szCs w:val="24"/>
              </w:rPr>
            </w:pPr>
            <w:r w:rsidRPr="00B773C7">
              <w:rPr>
                <w:b/>
                <w:bCs/>
                <w:color w:val="000000"/>
                <w:sz w:val="24"/>
                <w:szCs w:val="24"/>
              </w:rPr>
              <w:t>5 489 782 000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000 2 02 15001 02 0000 150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Дотации бюджетам субъектов Российской Федерации на выравнивание бюджетной обеспеченности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703 525 100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000 2 02 15002 02 0000 150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Дотации бюджетам субъектов Российской Федерации на поддержку мер по обеспечению сбалансированности бюджетов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BC7C01">
            <w:pPr>
              <w:jc w:val="right"/>
              <w:rPr>
                <w:color w:val="000000"/>
                <w:sz w:val="24"/>
                <w:szCs w:val="24"/>
              </w:rPr>
            </w:pPr>
            <w:r w:rsidRPr="00B773C7">
              <w:rPr>
                <w:color w:val="000000"/>
                <w:sz w:val="24"/>
                <w:szCs w:val="24"/>
              </w:rPr>
              <w:t>3 085 809 800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000 2 02 15009 02 0000 150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982 391 000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000 2 02 15832 02 0000 150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 xml:space="preserve">Дотации бюджетам субъектов Российской Федерации на поддержку мер по обеспечению сбалансированности бюджетов на оснащение (переоснащение) дополнительно создаваемого или </w:t>
            </w:r>
            <w:proofErr w:type="spellStart"/>
            <w:r w:rsidRPr="00B773C7">
              <w:rPr>
                <w:color w:val="000000"/>
                <w:sz w:val="24"/>
                <w:szCs w:val="24"/>
              </w:rPr>
              <w:t>перепрофилируемого</w:t>
            </w:r>
            <w:proofErr w:type="spellEnd"/>
            <w:r w:rsidRPr="00B773C7">
              <w:rPr>
                <w:color w:val="000000"/>
                <w:sz w:val="24"/>
                <w:szCs w:val="24"/>
              </w:rPr>
              <w:t xml:space="preserve"> коечного фонда медицинских организаций для оказания медицинской помощи </w:t>
            </w:r>
            <w:r w:rsidRPr="00B773C7">
              <w:rPr>
                <w:color w:val="000000"/>
                <w:sz w:val="24"/>
                <w:szCs w:val="24"/>
              </w:rPr>
              <w:lastRenderedPageBreak/>
              <w:t xml:space="preserve">больным новой </w:t>
            </w:r>
            <w:proofErr w:type="spellStart"/>
            <w:r w:rsidRPr="00B773C7">
              <w:rPr>
                <w:color w:val="000000"/>
                <w:sz w:val="24"/>
                <w:szCs w:val="24"/>
              </w:rPr>
              <w:t>коронавирусной</w:t>
            </w:r>
            <w:proofErr w:type="spellEnd"/>
            <w:r w:rsidRPr="00B773C7">
              <w:rPr>
                <w:color w:val="000000"/>
                <w:sz w:val="24"/>
                <w:szCs w:val="24"/>
              </w:rPr>
              <w:t xml:space="preserve"> инфекцией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lastRenderedPageBreak/>
              <w:t>501 600 000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lastRenderedPageBreak/>
              <w:t>000 2 02 15844 02 0000 150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 xml:space="preserve">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борьбе с новой </w:t>
            </w:r>
            <w:proofErr w:type="spellStart"/>
            <w:r w:rsidRPr="00B773C7">
              <w:rPr>
                <w:color w:val="000000"/>
                <w:sz w:val="24"/>
                <w:szCs w:val="24"/>
              </w:rPr>
              <w:t>коронавирусной</w:t>
            </w:r>
            <w:proofErr w:type="spellEnd"/>
            <w:r w:rsidRPr="00B773C7">
              <w:rPr>
                <w:color w:val="000000"/>
                <w:sz w:val="24"/>
                <w:szCs w:val="24"/>
              </w:rPr>
              <w:t xml:space="preserve"> инфекцией (COVID-19)</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84 539 000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000 2 02 15853 02 0000 150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Дотации бюджетам субъектов Российской Федерации на поддержку мер по обеспечению сбалансированности бюджетов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89 422 100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000 2 02 15857 02 0000 150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выплатам членам избирательных комиссий за условия работы, связанные с обеспечением санитарно-эпидемиологической безопасности при подготовке и проведении общероссийского голосования по вопросу одобрения изменений в Конституцию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42 495 000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b/>
                <w:bCs/>
                <w:color w:val="000000"/>
                <w:sz w:val="24"/>
                <w:szCs w:val="24"/>
              </w:rPr>
            </w:pPr>
            <w:r w:rsidRPr="00B773C7">
              <w:rPr>
                <w:b/>
                <w:bCs/>
                <w:color w:val="000000"/>
                <w:sz w:val="24"/>
                <w:szCs w:val="24"/>
              </w:rPr>
              <w:t>000 2 02 20000 00 0000 150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b/>
                <w:bCs/>
                <w:color w:val="000000"/>
                <w:sz w:val="24"/>
                <w:szCs w:val="24"/>
              </w:rPr>
            </w:pPr>
            <w:r w:rsidRPr="00B773C7">
              <w:rPr>
                <w:b/>
                <w:bCs/>
                <w:color w:val="000000"/>
                <w:sz w:val="24"/>
                <w:szCs w:val="24"/>
              </w:rPr>
              <w:t>Субсидии бюджетам бюджетной системы Российской Федерации (межбюджетные субсидии)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b/>
                <w:bCs/>
                <w:color w:val="000000"/>
                <w:sz w:val="24"/>
                <w:szCs w:val="24"/>
              </w:rPr>
            </w:pPr>
            <w:r w:rsidRPr="00B773C7">
              <w:rPr>
                <w:b/>
                <w:bCs/>
                <w:color w:val="000000"/>
                <w:sz w:val="24"/>
                <w:szCs w:val="24"/>
              </w:rPr>
              <w:t>9 383 495 926</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000 2 02 25008 02 0000 150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7 310 400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000 2 02 25013 02 0000 150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сокращение доли загрязненных сточных вод</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1 330 342 800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lastRenderedPageBreak/>
              <w:t>000 2 02 25016 02 0000 150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rsidP="002433DB">
            <w:pPr>
              <w:rPr>
                <w:color w:val="000000"/>
                <w:sz w:val="24"/>
                <w:szCs w:val="24"/>
              </w:rPr>
            </w:pPr>
            <w:r w:rsidRPr="00B773C7">
              <w:rPr>
                <w:color w:val="000000"/>
                <w:sz w:val="24"/>
                <w:szCs w:val="24"/>
              </w:rPr>
              <w:t xml:space="preserve">Субсидии бюджетам субъектов Российской Федерации на мероприятия федеральной целевой программы "Развитие водохозяйственного комплекса Российской Федерации в 2012 </w:t>
            </w:r>
            <w:r w:rsidR="002433DB" w:rsidRPr="00B773C7">
              <w:rPr>
                <w:color w:val="000000"/>
                <w:sz w:val="24"/>
                <w:szCs w:val="24"/>
              </w:rPr>
              <w:t>–</w:t>
            </w:r>
            <w:r w:rsidRPr="00B773C7">
              <w:rPr>
                <w:color w:val="000000"/>
                <w:sz w:val="24"/>
                <w:szCs w:val="24"/>
              </w:rPr>
              <w:t xml:space="preserve"> 2020 годах"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93 179 500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000 2 02 25021 02 0000 150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528 622 700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000 2 02 25027 02 0000 150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9 669 400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000 2 02 25028 02 0000 150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поддержку региональных проектов в сфере информационных технологий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7 632 300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000 2 02 25066 02 0000 150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427 900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000 2 02 25081 02 0000 150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8 995 000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000 2 02 25082 02 0000 150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46 814 600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000 2 02 25084 02 0000 150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 xml:space="preserve">Субсидии бюджетам субъектов Российской Федерации на </w:t>
            </w:r>
            <w:r w:rsidRPr="00B773C7">
              <w:rPr>
                <w:color w:val="000000"/>
                <w:sz w:val="24"/>
                <w:szCs w:val="24"/>
              </w:rPr>
              <w:lastRenderedPageBreak/>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lastRenderedPageBreak/>
              <w:t>600 852 200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lastRenderedPageBreak/>
              <w:t>000 2 02 25086 02 0000 150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461 500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000 2 02 25097 02 0000 150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4 647 500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000 2 02 25114 02 0000 150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374 590 900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000 2 02 25138 02 0000 150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w:t>
            </w:r>
            <w:r w:rsidR="00B773C7">
              <w:rPr>
                <w:color w:val="000000"/>
                <w:sz w:val="24"/>
                <w:szCs w:val="24"/>
              </w:rPr>
              <w:t xml:space="preserve"> либо города с населением до 50 </w:t>
            </w:r>
            <w:r w:rsidRPr="00B773C7">
              <w:rPr>
                <w:color w:val="000000"/>
                <w:sz w:val="24"/>
                <w:szCs w:val="24"/>
              </w:rPr>
              <w:t>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28 932 500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000 2 02 25169 02 0000 150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 xml:space="preserve">Субсидии бюджетам субъектов Российской Федерации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w:t>
            </w:r>
            <w:r w:rsidRPr="00B773C7">
              <w:rPr>
                <w:color w:val="000000"/>
                <w:sz w:val="24"/>
                <w:szCs w:val="24"/>
              </w:rPr>
              <w:lastRenderedPageBreak/>
              <w:t>сельской местности и малых городах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lastRenderedPageBreak/>
              <w:t>45 039 800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lastRenderedPageBreak/>
              <w:t>000 2 02 25170 02 0000 150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76 772 400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000 2 02 25187 02 0000 150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15 004 900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000 2 02 25201 02 0000 150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развитие паллиативной медицинской помощи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40 872 000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000 2 02 25202 02 0000 150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12 613 700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000 2 02 25210 02 0000 150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195 192 500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000 2 02 25219 02 0000 150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создание центров цифрового образования детей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12 734 300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000 2 02 25228 02 0000 150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10 917 000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000 2 02 25232 02 0000 150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 xml:space="preserve">Субсидии бюджетам субъектов Российской Федерации на создание дополнительных мест для детей в возрасте от 1,5 до 3 лет в </w:t>
            </w:r>
            <w:r w:rsidRPr="00B773C7">
              <w:rPr>
                <w:color w:val="000000"/>
                <w:sz w:val="24"/>
                <w:szCs w:val="24"/>
              </w:rPr>
              <w:lastRenderedPageBreak/>
              <w:t>образовательных организациях, осуществляющих образовательную деятельность по образовательным программам дошкольного образования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lastRenderedPageBreak/>
              <w:t>553 735 000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lastRenderedPageBreak/>
              <w:t>000 2 02 25242 02 0000 150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54 146 000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000 2 02 25243 02 0000 150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71 492 700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000 2 02 25247 02 0000 150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создание мобильных технопарков "</w:t>
            </w:r>
            <w:proofErr w:type="spellStart"/>
            <w:r w:rsidRPr="00B773C7">
              <w:rPr>
                <w:color w:val="000000"/>
                <w:sz w:val="24"/>
                <w:szCs w:val="24"/>
              </w:rPr>
              <w:t>Кванториум</w:t>
            </w:r>
            <w:proofErr w:type="spellEnd"/>
            <w:r w:rsidRPr="00B773C7">
              <w:rPr>
                <w:color w:val="000000"/>
                <w:sz w:val="24"/>
                <w:szCs w:val="24"/>
              </w:rPr>
              <w:t>"</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16 256 600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000 2 02 25253 02 0000 150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proofErr w:type="gramStart"/>
            <w:r w:rsidRPr="00B773C7">
              <w:rPr>
                <w:color w:val="000000"/>
                <w:sz w:val="24"/>
                <w:szCs w:val="24"/>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roofErr w:type="gramEnd"/>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2 367 600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000 2 02 25255 02 0000 150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8 093 965</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000 2 02 25256 02 0000 150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 xml:space="preserve">Субсидии бюджетам субъектов Российской Федерации на единовременные компенсационные выплаты учителям, прибывшим (переехавшим) на работу в сельские </w:t>
            </w:r>
            <w:r w:rsidRPr="00B773C7">
              <w:rPr>
                <w:color w:val="000000"/>
                <w:sz w:val="24"/>
                <w:szCs w:val="24"/>
              </w:rPr>
              <w:lastRenderedPageBreak/>
              <w:t>населенные пункты, либо рабочие поселки, либо поселки городского типа,</w:t>
            </w:r>
            <w:r w:rsidR="00B773C7">
              <w:rPr>
                <w:color w:val="000000"/>
                <w:sz w:val="24"/>
                <w:szCs w:val="24"/>
              </w:rPr>
              <w:t xml:space="preserve"> либо города с населением до 50 </w:t>
            </w:r>
            <w:r w:rsidRPr="00B773C7">
              <w:rPr>
                <w:color w:val="000000"/>
                <w:sz w:val="24"/>
                <w:szCs w:val="24"/>
              </w:rPr>
              <w:t>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lastRenderedPageBreak/>
              <w:t>9 940 000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lastRenderedPageBreak/>
              <w:t>000 2 02 25291 02 0000 150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повышение эффективности службы занятости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9 602 500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000 2 02 25294 02 0000 150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 xml:space="preserve">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50-ти лет и старше, а также лиц </w:t>
            </w:r>
            <w:proofErr w:type="spellStart"/>
            <w:r w:rsidRPr="00B773C7">
              <w:rPr>
                <w:color w:val="000000"/>
                <w:sz w:val="24"/>
                <w:szCs w:val="24"/>
              </w:rPr>
              <w:t>предпенсионного</w:t>
            </w:r>
            <w:proofErr w:type="spellEnd"/>
            <w:r w:rsidRPr="00B773C7">
              <w:rPr>
                <w:color w:val="000000"/>
                <w:sz w:val="24"/>
                <w:szCs w:val="24"/>
              </w:rPr>
              <w:t xml:space="preserve"> возраста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8 786 300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000 2 02 25299 02 0000 150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rsidP="002433DB">
            <w:pPr>
              <w:rPr>
                <w:color w:val="000000"/>
                <w:sz w:val="24"/>
                <w:szCs w:val="24"/>
              </w:rPr>
            </w:pPr>
            <w:r w:rsidRPr="00B773C7">
              <w:rPr>
                <w:color w:val="000000"/>
                <w:sz w:val="24"/>
                <w:szCs w:val="24"/>
              </w:rPr>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w:t>
            </w:r>
            <w:r w:rsidR="002433DB" w:rsidRPr="00B773C7">
              <w:rPr>
                <w:color w:val="000000"/>
                <w:sz w:val="24"/>
                <w:szCs w:val="24"/>
              </w:rPr>
              <w:t>–</w:t>
            </w:r>
            <w:r w:rsidRPr="00B773C7">
              <w:rPr>
                <w:color w:val="000000"/>
                <w:sz w:val="24"/>
                <w:szCs w:val="24"/>
              </w:rPr>
              <w:t xml:space="preserve"> 2024 годы"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285 800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000 2 02 25302 02 0000 150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 xml:space="preserve">Субсидии бюджетам субъектов Российской Федерации </w:t>
            </w:r>
            <w:proofErr w:type="gramStart"/>
            <w:r w:rsidRPr="00B773C7">
              <w:rPr>
                <w:color w:val="000000"/>
                <w:sz w:val="24"/>
                <w:szCs w:val="24"/>
              </w:rPr>
              <w:t>на осуществление ежемесячных выплат на детей в возрасте от трех до семи лет</w:t>
            </w:r>
            <w:proofErr w:type="gramEnd"/>
            <w:r w:rsidRPr="00B773C7">
              <w:rPr>
                <w:color w:val="000000"/>
                <w:sz w:val="24"/>
                <w:szCs w:val="24"/>
              </w:rPr>
              <w:t xml:space="preserve"> включительно</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1 829 244 200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000 2 02 25304 02 0000 150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171 824 300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000 2 02 25402 02 0000 150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117 760 400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000 2 02 25412 02 0000 150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 xml:space="preserve">Субсидии бюджетам субъектов Российской Федерации на реализацию </w:t>
            </w:r>
            <w:r w:rsidRPr="00B773C7">
              <w:rPr>
                <w:color w:val="000000"/>
                <w:sz w:val="24"/>
                <w:szCs w:val="24"/>
              </w:rPr>
              <w:lastRenderedPageBreak/>
              <w:t xml:space="preserve">практик поддержки и развития </w:t>
            </w:r>
            <w:proofErr w:type="spellStart"/>
            <w:r w:rsidRPr="00B773C7">
              <w:rPr>
                <w:color w:val="000000"/>
                <w:sz w:val="24"/>
                <w:szCs w:val="24"/>
              </w:rPr>
              <w:t>волонтерства</w:t>
            </w:r>
            <w:proofErr w:type="spellEnd"/>
            <w:r w:rsidRPr="00B773C7">
              <w:rPr>
                <w:color w:val="000000"/>
                <w:sz w:val="24"/>
                <w:szCs w:val="24"/>
              </w:rPr>
              <w:t xml:space="preserve">, реализуемых в субъектах Российской Федерации, по итогам проведения Всероссийского конкурса лучших региональных практик поддержки </w:t>
            </w:r>
            <w:proofErr w:type="spellStart"/>
            <w:r w:rsidRPr="00B773C7">
              <w:rPr>
                <w:color w:val="000000"/>
                <w:sz w:val="24"/>
                <w:szCs w:val="24"/>
              </w:rPr>
              <w:t>волонтерства</w:t>
            </w:r>
            <w:proofErr w:type="spellEnd"/>
            <w:r w:rsidRPr="00B773C7">
              <w:rPr>
                <w:color w:val="000000"/>
                <w:sz w:val="24"/>
                <w:szCs w:val="24"/>
              </w:rPr>
              <w:t xml:space="preserve"> "Регион добрых дел"</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lastRenderedPageBreak/>
              <w:t>8 382 400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lastRenderedPageBreak/>
              <w:t>000 2 02 25461 02 0000 150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20 468 400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000 2 02 25462 02 0000 150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14 244 800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000 2 02 25466 02 0000 150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8 047 000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000 2 02 25467 02 0000 150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3 321 900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000 2 02 25480 02 0000 150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17 194 500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000 2 02 25491 02 0000 150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 xml:space="preserve">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w:t>
            </w:r>
            <w:r w:rsidRPr="00B773C7">
              <w:rPr>
                <w:color w:val="000000"/>
                <w:sz w:val="24"/>
                <w:szCs w:val="24"/>
              </w:rPr>
              <w:lastRenderedPageBreak/>
              <w:t>общеразвивающих программ всех направленностей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lastRenderedPageBreak/>
              <w:t>28 786 300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lastRenderedPageBreak/>
              <w:t>000 2 02 25497 02 0000 150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реализацию мероприятий по обеспечению жильем молодых семей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100 621 600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000 2 02 25502 02 0000 150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 xml:space="preserve">Субсидии бюджетам субъектов Российской Федерации на стимулирование развития приоритетных </w:t>
            </w:r>
            <w:proofErr w:type="spellStart"/>
            <w:r w:rsidRPr="00B773C7">
              <w:rPr>
                <w:color w:val="000000"/>
                <w:sz w:val="24"/>
                <w:szCs w:val="24"/>
              </w:rPr>
              <w:t>подотраслей</w:t>
            </w:r>
            <w:proofErr w:type="spellEnd"/>
            <w:r w:rsidRPr="00B773C7">
              <w:rPr>
                <w:color w:val="000000"/>
                <w:sz w:val="24"/>
                <w:szCs w:val="24"/>
              </w:rPr>
              <w:t xml:space="preserve"> агропромышленного комплекса и развитие малых форм хозяйствования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121 524 900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000 2 02 25508 02 0000 150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 xml:space="preserve">Субсидии бюджетам субъектов Российской Федерации на поддержку сельскохозяйственного производства по отдельным </w:t>
            </w:r>
            <w:proofErr w:type="spellStart"/>
            <w:r w:rsidRPr="00B773C7">
              <w:rPr>
                <w:color w:val="000000"/>
                <w:sz w:val="24"/>
                <w:szCs w:val="24"/>
              </w:rPr>
              <w:t>подотраслям</w:t>
            </w:r>
            <w:proofErr w:type="spellEnd"/>
            <w:r w:rsidRPr="00B773C7">
              <w:rPr>
                <w:color w:val="000000"/>
                <w:sz w:val="24"/>
                <w:szCs w:val="24"/>
              </w:rPr>
              <w:t xml:space="preserve"> растениеводства и животноводства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190 815 800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000 2 02 25514 02 0000 150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 xml:space="preserve">Субсидии бюджетам субъектов Российской Федерации на реализацию мероприятий в сфере реабилитации и </w:t>
            </w:r>
            <w:proofErr w:type="spellStart"/>
            <w:r w:rsidRPr="00B773C7">
              <w:rPr>
                <w:color w:val="000000"/>
                <w:sz w:val="24"/>
                <w:szCs w:val="24"/>
              </w:rPr>
              <w:t>абилитации</w:t>
            </w:r>
            <w:proofErr w:type="spellEnd"/>
            <w:r w:rsidRPr="00B773C7">
              <w:rPr>
                <w:color w:val="000000"/>
                <w:sz w:val="24"/>
                <w:szCs w:val="24"/>
              </w:rPr>
              <w:t xml:space="preserve"> инвалидов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9 115 400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000 2 02 25516 02 0000 150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1 510 700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000 2 02 25517 02 0000 150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7 350 285</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000 2 02 25519 02 0000 150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поддержку отрасли культуры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61 380 200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000 2 02 25520 02 0000 150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245 180 800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000 2 02 25527 02 0000 150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 xml:space="preserve">Субсидии бюджетам субъектов Российской Федерации на государственную поддержку малого и среднего предпринимательства в </w:t>
            </w:r>
            <w:r w:rsidRPr="00B773C7">
              <w:rPr>
                <w:color w:val="000000"/>
                <w:sz w:val="24"/>
                <w:szCs w:val="24"/>
              </w:rPr>
              <w:lastRenderedPageBreak/>
              <w:t>субъектах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lastRenderedPageBreak/>
              <w:t>430 080 700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lastRenderedPageBreak/>
              <w:t>000 2 02 25534 02 0000 150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1 324 600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000 2 02 25538 02 0000 150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4 766 800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000 2 02 25539 02 0000 150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7 299 400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000 2 02 25555 02 0000 150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реализацию программ формирования современной городской среды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481 463 600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000 2 02 25568 02 0000 150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35 194 700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000 2 02 25569 02 0000 150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 xml:space="preserve">Субсидии бюджетам субъектов Российской Федерации на переобучение, повышение </w:t>
            </w:r>
            <w:r w:rsidRPr="00B773C7">
              <w:rPr>
                <w:color w:val="000000"/>
                <w:sz w:val="24"/>
                <w:szCs w:val="24"/>
              </w:rPr>
              <w:lastRenderedPageBreak/>
              <w:t>квалификации работников предприятий в целях поддержки занятости и повышения эффективности рынка труда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lastRenderedPageBreak/>
              <w:t>1 857 800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lastRenderedPageBreak/>
              <w:t>000 2 02 25576 02 0000 150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обеспечение комплексного развития сельских территорий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40 449 300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000 2 02 25586 02 0000 150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 xml:space="preserve">Субсидии бюджетам субъектов Российской Федерации на обеспечение профилактики развития </w:t>
            </w:r>
            <w:proofErr w:type="gramStart"/>
            <w:r w:rsidRPr="00B773C7">
              <w:rPr>
                <w:color w:val="000000"/>
                <w:sz w:val="24"/>
                <w:szCs w:val="24"/>
              </w:rPr>
              <w:t>сердечно-сосудистых</w:t>
            </w:r>
            <w:proofErr w:type="gramEnd"/>
            <w:r w:rsidRPr="00B773C7">
              <w:rPr>
                <w:color w:val="000000"/>
                <w:sz w:val="24"/>
                <w:szCs w:val="24"/>
              </w:rPr>
              <w:t xml:space="preserve"> заболеваний и сердечно-сосудистых осложнений у пациентов высокого риска, находящихся на диспансерном наблюдении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94 757 800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000 2 02 27111 02 0000 150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453 065 500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000 2 02 27121 02 0000 150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72 800 000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000 2 02 27139 02 0000 150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113 341 200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000 2 02 27372 02 0000 150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 xml:space="preserve">Субсидии бюджетам субъектов Российской Федерации на </w:t>
            </w:r>
            <w:r w:rsidRPr="00B773C7">
              <w:rPr>
                <w:color w:val="000000"/>
                <w:sz w:val="24"/>
                <w:szCs w:val="24"/>
              </w:rPr>
              <w:lastRenderedPageBreak/>
              <w:t>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lastRenderedPageBreak/>
              <w:t>210 267 976</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lastRenderedPageBreak/>
              <w:t>000 2 02 27384 02 0000 150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26 281 500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000 2 02 27576 02 0000 150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12 870 800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000 2 02 29001 02 0000 150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Субсидии бюджетам субъектов Российской Федерации за счет средств резервного фонда Правительства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254 568 100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b/>
                <w:bCs/>
                <w:color w:val="000000"/>
                <w:sz w:val="24"/>
                <w:szCs w:val="24"/>
              </w:rPr>
            </w:pPr>
            <w:r w:rsidRPr="00B773C7">
              <w:rPr>
                <w:b/>
                <w:bCs/>
                <w:color w:val="000000"/>
                <w:sz w:val="24"/>
                <w:szCs w:val="24"/>
              </w:rPr>
              <w:t>000 2 02 30000 00 0000 150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b/>
                <w:bCs/>
                <w:color w:val="000000"/>
                <w:sz w:val="24"/>
                <w:szCs w:val="24"/>
              </w:rPr>
            </w:pPr>
            <w:r w:rsidRPr="00B773C7">
              <w:rPr>
                <w:b/>
                <w:bCs/>
                <w:color w:val="000000"/>
                <w:sz w:val="24"/>
                <w:szCs w:val="24"/>
              </w:rPr>
              <w:t>Субвенции бюджетам бюджетной системы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b/>
                <w:bCs/>
                <w:color w:val="000000"/>
                <w:sz w:val="24"/>
                <w:szCs w:val="24"/>
              </w:rPr>
            </w:pPr>
            <w:r w:rsidRPr="00B773C7">
              <w:rPr>
                <w:b/>
                <w:bCs/>
                <w:color w:val="000000"/>
                <w:sz w:val="24"/>
                <w:szCs w:val="24"/>
              </w:rPr>
              <w:t>4 983 756 949</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000 2 02 35118 02 0000 150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14 292 800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000 2 02 35120 02 0000 150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142 000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000 2 02 35128 02 0000 150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 xml:space="preserve">Субвенции бюджетам субъектов Российской Федерации на </w:t>
            </w:r>
            <w:r w:rsidRPr="00B773C7">
              <w:rPr>
                <w:color w:val="000000"/>
                <w:sz w:val="24"/>
                <w:szCs w:val="24"/>
              </w:rPr>
              <w:lastRenderedPageBreak/>
              <w:t>осуществление отдельных полномочий в области водных отношений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lastRenderedPageBreak/>
              <w:t>2 850 000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lastRenderedPageBreak/>
              <w:t>000 2 02 35129 02 0000 150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Субвенции бюджетам субъектов Российской Федерации на осуществление отдельных полномочий в области лесных отношений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165 258 000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000 2 02 35134 02 0000 150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rsidP="002433DB">
            <w:pPr>
              <w:rPr>
                <w:color w:val="000000"/>
                <w:sz w:val="24"/>
                <w:szCs w:val="24"/>
              </w:rPr>
            </w:pPr>
            <w:r w:rsidRPr="00B773C7">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w:t>
            </w:r>
            <w:r w:rsidR="00B773C7">
              <w:rPr>
                <w:color w:val="000000"/>
                <w:sz w:val="24"/>
                <w:szCs w:val="24"/>
              </w:rPr>
              <w:t>едерации  от 7 мая 2008 </w:t>
            </w:r>
            <w:r w:rsidRPr="00B773C7">
              <w:rPr>
                <w:color w:val="000000"/>
                <w:sz w:val="24"/>
                <w:szCs w:val="24"/>
              </w:rPr>
              <w:t xml:space="preserve">года № 714 "Об обеспечении жильем ветеранов Великой Отечественной войны 1941 </w:t>
            </w:r>
            <w:r w:rsidR="002433DB" w:rsidRPr="00B773C7">
              <w:rPr>
                <w:color w:val="000000"/>
                <w:sz w:val="24"/>
                <w:szCs w:val="24"/>
              </w:rPr>
              <w:t>–</w:t>
            </w:r>
            <w:r w:rsidRPr="00B773C7">
              <w:rPr>
                <w:color w:val="000000"/>
                <w:sz w:val="24"/>
                <w:szCs w:val="24"/>
              </w:rPr>
              <w:t xml:space="preserve"> 1945 годов"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14 511 500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000 2 02 35135 02 0000 150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14 828 600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000 2 02 35137 02 0000 150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26 047 400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000 2 02 35176 02 0000 150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12 425 700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000 2 02 35220 02 0000 150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 xml:space="preserve">Субвенции бюджетам субъектов Российской Федерации на осуществление переданного </w:t>
            </w:r>
            <w:r w:rsidRPr="00B773C7">
              <w:rPr>
                <w:color w:val="000000"/>
                <w:sz w:val="24"/>
                <w:szCs w:val="24"/>
              </w:rPr>
              <w:lastRenderedPageBreak/>
              <w:t>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lastRenderedPageBreak/>
              <w:t>129 896 649</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lastRenderedPageBreak/>
              <w:t>000 2 02 35240 02 0000 150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33 500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000 2 02 35250 02 0000 150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872 425 100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000 2 02 35260 02 0000 150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10 396 600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000 2 02 35270 02 0000 150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5 078 300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000 2 02 35280 02 0000 150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319 600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000 2 02 35290 02 0000 150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1 898 618 400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000 2 02 35380 02 0000 150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 xml:space="preserve">Субвенции бюджетам субъектов Российской Федерации на выплату государственных пособий лицам, не подлежащим обязательному </w:t>
            </w:r>
            <w:r w:rsidRPr="00B773C7">
              <w:rPr>
                <w:color w:val="000000"/>
                <w:sz w:val="24"/>
                <w:szCs w:val="24"/>
              </w:rPr>
              <w:lastRenderedPageBreak/>
              <w:t>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lastRenderedPageBreak/>
              <w:t>433 985 200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lastRenderedPageBreak/>
              <w:t>000 2 02 35429 02 0000 150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 xml:space="preserve">Субвенции бюджетам субъектов Российской Федерации на увеличение площади </w:t>
            </w:r>
            <w:proofErr w:type="spellStart"/>
            <w:r w:rsidRPr="00B773C7">
              <w:rPr>
                <w:color w:val="000000"/>
                <w:sz w:val="24"/>
                <w:szCs w:val="24"/>
              </w:rPr>
              <w:t>лесовосстановления</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22 638 700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000 2 02 35430 02 0000 150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B773C7">
              <w:rPr>
                <w:color w:val="000000"/>
                <w:sz w:val="24"/>
                <w:szCs w:val="24"/>
              </w:rPr>
              <w:t>лесовосстановлению</w:t>
            </w:r>
            <w:proofErr w:type="spellEnd"/>
            <w:r w:rsidRPr="00B773C7">
              <w:rPr>
                <w:color w:val="000000"/>
                <w:sz w:val="24"/>
                <w:szCs w:val="24"/>
              </w:rPr>
              <w:t xml:space="preserve"> и лесоразведению</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4 142 600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000 2 02 35432 02 0000 150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B773C7">
              <w:rPr>
                <w:color w:val="000000"/>
                <w:sz w:val="24"/>
                <w:szCs w:val="24"/>
              </w:rPr>
              <w:t>лесопожарной</w:t>
            </w:r>
            <w:proofErr w:type="spellEnd"/>
            <w:r w:rsidRPr="00B773C7">
              <w:rPr>
                <w:color w:val="000000"/>
                <w:sz w:val="24"/>
                <w:szCs w:val="24"/>
              </w:rPr>
              <w:t xml:space="preserve"> техникой и оборудованием для проведения комплекса мероприятий по охране лесов от пожаров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29 487 900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000 2 02 35460 02 0000 150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232 115 800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000 2 02 35573 02 0000 150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961 079 100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lastRenderedPageBreak/>
              <w:t>000 2 02 35900 02 0000 150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Единая субвенция бюджетам субъектов Российской Федерации и бюджету г. Байконура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124 828 100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000 2 02 35930 02 0000 150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Субвенции бюджетам субъектов Российской Федерации на государственную регистрацию актов гражданского состояния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8 355 400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b/>
                <w:bCs/>
                <w:color w:val="000000"/>
                <w:sz w:val="24"/>
                <w:szCs w:val="24"/>
              </w:rPr>
            </w:pPr>
            <w:r w:rsidRPr="00B773C7">
              <w:rPr>
                <w:b/>
                <w:bCs/>
                <w:color w:val="000000"/>
                <w:sz w:val="24"/>
                <w:szCs w:val="24"/>
              </w:rPr>
              <w:t>000 2 02 40000 00 0000 150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b/>
                <w:bCs/>
                <w:color w:val="000000"/>
                <w:sz w:val="24"/>
                <w:szCs w:val="24"/>
              </w:rPr>
            </w:pPr>
            <w:r w:rsidRPr="00B773C7">
              <w:rPr>
                <w:b/>
                <w:bCs/>
                <w:color w:val="000000"/>
                <w:sz w:val="24"/>
                <w:szCs w:val="24"/>
              </w:rPr>
              <w:t>Иные 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b/>
                <w:bCs/>
                <w:color w:val="000000"/>
                <w:sz w:val="24"/>
                <w:szCs w:val="24"/>
              </w:rPr>
            </w:pPr>
            <w:r w:rsidRPr="00B773C7">
              <w:rPr>
                <w:b/>
                <w:bCs/>
                <w:color w:val="000000"/>
                <w:sz w:val="24"/>
                <w:szCs w:val="24"/>
              </w:rPr>
              <w:t>4 907 337 987</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000 2 02 45141 02 0000 150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14 769 200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000 2 02 45142 02 0000 150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Межбюджетные трансферты, передаваемые бюджетам субъектов Российской Федерации на обеспечение деятельности членов Совета Федерации и их помощников в субъектах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6 187 200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000 2 02 45159 02 0000 150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14 460 500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000 2 02 45160 02 0000 150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Межбюджетные трансферты, передаваемые бюджетам субъектов Российской Федерации для компенсации дополнительных расходов, возникших в результате решений, принятых органами власти другого уровня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67 667 500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000 2 02 45161 02 0000 150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78 260 600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000 2 02 45190 02 0000 150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 xml:space="preserve">Межбюджетные трансферты, передаваемые бюджетам субъектов Российской Федерации на </w:t>
            </w:r>
            <w:r w:rsidRPr="00B773C7">
              <w:rPr>
                <w:color w:val="000000"/>
                <w:sz w:val="24"/>
                <w:szCs w:val="24"/>
              </w:rPr>
              <w:lastRenderedPageBreak/>
              <w:t>переоснащение медицинских организаций, оказывающих медицинскую помощь больным с онкологическими заболеваниями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lastRenderedPageBreak/>
              <w:t>450 820 900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lastRenderedPageBreak/>
              <w:t>000 2 02 45192 02 0000 150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103 213 000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000 2 02 45198 02 0000 150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189 283</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000 2 02 45216 02 0000 150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proofErr w:type="gramStart"/>
            <w:r w:rsidRPr="00B773C7">
              <w:rPr>
                <w:color w:val="000000"/>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B773C7">
              <w:rPr>
                <w:color w:val="000000"/>
                <w:sz w:val="24"/>
                <w:szCs w:val="24"/>
              </w:rPr>
              <w:t>муковисцидозом</w:t>
            </w:r>
            <w:proofErr w:type="spellEnd"/>
            <w:r w:rsidRPr="00B773C7">
              <w:rPr>
                <w:color w:val="000000"/>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B773C7">
              <w:rPr>
                <w:color w:val="000000"/>
                <w:sz w:val="24"/>
                <w:szCs w:val="24"/>
              </w:rPr>
              <w:t>гемолитико</w:t>
            </w:r>
            <w:proofErr w:type="spellEnd"/>
            <w:r w:rsidRPr="00B773C7">
              <w:rPr>
                <w:color w:val="000000"/>
                <w:sz w:val="24"/>
                <w:szCs w:val="24"/>
              </w:rPr>
              <w:t xml:space="preserve">-уремическим синдромом, юношеским артритом с системным началом, </w:t>
            </w:r>
            <w:proofErr w:type="spellStart"/>
            <w:r w:rsidRPr="00B773C7">
              <w:rPr>
                <w:color w:val="000000"/>
                <w:sz w:val="24"/>
                <w:szCs w:val="24"/>
              </w:rPr>
              <w:t>мукополисахаридозом</w:t>
            </w:r>
            <w:proofErr w:type="spellEnd"/>
            <w:r w:rsidRPr="00B773C7">
              <w:rPr>
                <w:color w:val="000000"/>
                <w:sz w:val="24"/>
                <w:szCs w:val="24"/>
              </w:rPr>
              <w:t xml:space="preserve"> I, II и VI типов, </w:t>
            </w:r>
            <w:proofErr w:type="spellStart"/>
            <w:r w:rsidRPr="00B773C7">
              <w:rPr>
                <w:color w:val="000000"/>
                <w:sz w:val="24"/>
                <w:szCs w:val="24"/>
              </w:rPr>
              <w:t>апластической</w:t>
            </w:r>
            <w:proofErr w:type="spellEnd"/>
            <w:r w:rsidRPr="00B773C7">
              <w:rPr>
                <w:color w:val="000000"/>
                <w:sz w:val="24"/>
                <w:szCs w:val="24"/>
              </w:rPr>
              <w:t xml:space="preserve"> анемией неуточненной, наследственным дефицитом факторов II</w:t>
            </w:r>
            <w:proofErr w:type="gramEnd"/>
            <w:r w:rsidRPr="00B773C7">
              <w:rPr>
                <w:color w:val="000000"/>
                <w:sz w:val="24"/>
                <w:szCs w:val="24"/>
              </w:rPr>
              <w:t xml:space="preserve"> (фибриногена), VII (лабильного), X (Стюарта-</w:t>
            </w:r>
            <w:proofErr w:type="spellStart"/>
            <w:r w:rsidRPr="00B773C7">
              <w:rPr>
                <w:color w:val="000000"/>
                <w:sz w:val="24"/>
                <w:szCs w:val="24"/>
              </w:rPr>
              <w:t>Прауэра</w:t>
            </w:r>
            <w:proofErr w:type="spellEnd"/>
            <w:r w:rsidRPr="00B773C7">
              <w:rPr>
                <w:color w:val="000000"/>
                <w:sz w:val="24"/>
                <w:szCs w:val="24"/>
              </w:rPr>
              <w:t>), а также после трансплантации органов и (или) тканей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4 803 400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000 2 02 45252 02 0000 150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51 500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lastRenderedPageBreak/>
              <w:t>000 2 02 45268 02 0000 150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Межбюджетные трансферты, передаваемые бюджетам субъектов Российской Федерации на обеспечение деятельности по оказанию коммунальной услуги населению по обращению с твердыми коммунальными отходами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135 729 300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000 2 02 45296 02 0000 150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rsidP="002433DB">
            <w:pPr>
              <w:rPr>
                <w:color w:val="000000"/>
                <w:sz w:val="24"/>
                <w:szCs w:val="24"/>
              </w:rPr>
            </w:pPr>
            <w:r w:rsidRPr="00B773C7">
              <w:rPr>
                <w:color w:val="000000"/>
                <w:sz w:val="24"/>
                <w:szCs w:val="24"/>
              </w:rPr>
              <w:t xml:space="preserve">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w:t>
            </w:r>
            <w:r w:rsidR="002433DB" w:rsidRPr="00B773C7">
              <w:rPr>
                <w:color w:val="000000"/>
                <w:sz w:val="24"/>
                <w:szCs w:val="24"/>
              </w:rPr>
              <w:t>–</w:t>
            </w:r>
            <w:r w:rsidRPr="00B773C7">
              <w:rPr>
                <w:color w:val="000000"/>
                <w:sz w:val="24"/>
                <w:szCs w:val="24"/>
              </w:rPr>
              <w:t xml:space="preserve"> участников национального проекта "Производительность труда и поддержка занятости"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29 680 400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000 2 02 45303 02 0000 150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166 760 200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000 2 02 45390 02 0000 150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Межбюджетные трансферты, передаваемые бюджетам субъектов Российской Федерации на финансовое обеспечение дорожной деятельности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100 000 000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000 2 02 45393 02 0000 150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1 170 000 000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000 2 02 45424 02 0000 150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rsidP="002433DB">
            <w:pPr>
              <w:rPr>
                <w:color w:val="000000"/>
                <w:sz w:val="24"/>
                <w:szCs w:val="24"/>
              </w:rPr>
            </w:pPr>
            <w:r w:rsidRPr="00B773C7">
              <w:rPr>
                <w:color w:val="000000"/>
                <w:sz w:val="24"/>
                <w:szCs w:val="24"/>
              </w:rPr>
              <w:t xml:space="preserve">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w:t>
            </w:r>
            <w:r w:rsidR="002433DB" w:rsidRPr="00B773C7">
              <w:rPr>
                <w:color w:val="000000"/>
                <w:sz w:val="24"/>
                <w:szCs w:val="24"/>
              </w:rPr>
              <w:t>–</w:t>
            </w:r>
            <w:r w:rsidRPr="00B773C7">
              <w:rPr>
                <w:color w:val="000000"/>
                <w:sz w:val="24"/>
                <w:szCs w:val="24"/>
              </w:rPr>
              <w:t xml:space="preserve"> победителях Всероссийского конкурса лучших проектов создания комфортной городской среды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220 000 000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000 2 02 45426 02 0000 150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 xml:space="preserve">Межбюджетные трансферты, передаваемые бюджетам субъектов Российской Федерации на реализацию </w:t>
            </w:r>
            <w:r w:rsidRPr="00B773C7">
              <w:rPr>
                <w:color w:val="000000"/>
                <w:sz w:val="24"/>
                <w:szCs w:val="24"/>
              </w:rPr>
              <w:lastRenderedPageBreak/>
              <w:t>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lastRenderedPageBreak/>
              <w:t>35 091 304</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lastRenderedPageBreak/>
              <w:t>000 2 02 45433 02 0000 150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51 000 000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000 2 02 45454 02 0000 150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20 000 000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000 2 02 45468 02 0000 150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426 000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000 2 02 49000 02 0000 150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Межбюджетные трансферты, передаваемые бюджетам субъектов Российской Федерации, за счет средств резервного фонда Президента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88 660 600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000 2 02 49001 02 0000 150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1 769 567 100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000 2 02 49999 02 0000 150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Прочие межбюджетные трансферты, передаваемые бюджетам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380 000 000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b/>
                <w:bCs/>
                <w:color w:val="000000"/>
                <w:sz w:val="24"/>
                <w:szCs w:val="24"/>
              </w:rPr>
            </w:pPr>
            <w:r w:rsidRPr="00B773C7">
              <w:rPr>
                <w:b/>
                <w:bCs/>
                <w:color w:val="000000"/>
                <w:sz w:val="24"/>
                <w:szCs w:val="24"/>
              </w:rPr>
              <w:t>000 2 02 90000 00 0000 150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b/>
                <w:bCs/>
                <w:color w:val="000000"/>
                <w:sz w:val="24"/>
                <w:szCs w:val="24"/>
              </w:rPr>
            </w:pPr>
            <w:r w:rsidRPr="00B773C7">
              <w:rPr>
                <w:b/>
                <w:bCs/>
                <w:color w:val="000000"/>
                <w:sz w:val="24"/>
                <w:szCs w:val="24"/>
              </w:rPr>
              <w:t>Прочие безвозмездные поступления от других бюджетов бюджетной системы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b/>
                <w:bCs/>
                <w:color w:val="000000"/>
                <w:sz w:val="24"/>
                <w:szCs w:val="24"/>
              </w:rPr>
            </w:pPr>
            <w:r w:rsidRPr="00B773C7">
              <w:rPr>
                <w:b/>
                <w:bCs/>
                <w:color w:val="000000"/>
                <w:sz w:val="24"/>
                <w:szCs w:val="24"/>
              </w:rPr>
              <w:t>100 654 350</w:t>
            </w:r>
          </w:p>
        </w:tc>
      </w:tr>
      <w:tr w:rsidR="00C1592C" w:rsidRPr="00B773C7" w:rsidTr="0023417F">
        <w:trPr>
          <w:gridAfter w:val="1"/>
          <w:wAfter w:w="236" w:type="dxa"/>
          <w:trHeight w:val="909"/>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E3D17" w:rsidP="001E3D17">
            <w:pPr>
              <w:rPr>
                <w:rFonts w:ascii="Arial" w:hAnsi="Arial" w:cs="Arial"/>
              </w:rPr>
            </w:pPr>
            <w:r w:rsidRPr="00B773C7">
              <w:rPr>
                <w:color w:val="000000"/>
                <w:sz w:val="24"/>
                <w:szCs w:val="24"/>
              </w:rPr>
              <w:t>000 2 02 90042 02 0000 150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E3D17" w:rsidP="001E3D17">
            <w:pPr>
              <w:autoSpaceDE w:val="0"/>
              <w:autoSpaceDN w:val="0"/>
              <w:adjustRightInd w:val="0"/>
              <w:rPr>
                <w:rFonts w:ascii="Arial" w:hAnsi="Arial" w:cs="Arial"/>
              </w:rPr>
            </w:pPr>
            <w:r w:rsidRPr="00B773C7">
              <w:rPr>
                <w:color w:val="000000"/>
                <w:sz w:val="24"/>
                <w:szCs w:val="24"/>
              </w:rPr>
              <w:t>Прочие безвозмездные поступления в бюджеты субъектов Российской Федерации от бюджетов городских округов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100 654 350</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b/>
                <w:bCs/>
                <w:color w:val="000000"/>
                <w:sz w:val="24"/>
                <w:szCs w:val="24"/>
              </w:rPr>
            </w:pPr>
            <w:r w:rsidRPr="00B773C7">
              <w:rPr>
                <w:b/>
                <w:bCs/>
                <w:color w:val="000000"/>
                <w:sz w:val="24"/>
                <w:szCs w:val="24"/>
              </w:rPr>
              <w:lastRenderedPageBreak/>
              <w:t>000 2 03 00000 00 0000 000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b/>
                <w:bCs/>
                <w:color w:val="000000"/>
                <w:sz w:val="24"/>
                <w:szCs w:val="24"/>
              </w:rPr>
            </w:pPr>
            <w:r w:rsidRPr="00B773C7">
              <w:rPr>
                <w:b/>
                <w:bCs/>
                <w:color w:val="000000"/>
                <w:sz w:val="24"/>
                <w:szCs w:val="24"/>
              </w:rPr>
              <w:t>БЕЗВОЗМЕЗДНЫЕ ПОСТУПЛЕНИЯ ОТ ГОСУДАРСТВЕННЫХ (МУНИЦИПАЛЬНЫХ) ОРГАНИЗАЦИЙ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b/>
                <w:bCs/>
                <w:color w:val="000000"/>
                <w:sz w:val="24"/>
                <w:szCs w:val="24"/>
              </w:rPr>
            </w:pPr>
            <w:r w:rsidRPr="00B773C7">
              <w:rPr>
                <w:b/>
                <w:bCs/>
                <w:color w:val="000000"/>
                <w:sz w:val="24"/>
                <w:szCs w:val="24"/>
              </w:rPr>
              <w:t>432 682 015</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b/>
                <w:bCs/>
                <w:color w:val="000000"/>
                <w:sz w:val="24"/>
                <w:szCs w:val="24"/>
              </w:rPr>
            </w:pPr>
            <w:r w:rsidRPr="00B773C7">
              <w:rPr>
                <w:b/>
                <w:bCs/>
                <w:color w:val="000000"/>
                <w:sz w:val="24"/>
                <w:szCs w:val="24"/>
              </w:rPr>
              <w:t>000 2 03 02000 02 0000 150</w:t>
            </w:r>
          </w:p>
        </w:tc>
        <w:tc>
          <w:tcPr>
            <w:tcW w:w="425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b/>
                <w:bCs/>
                <w:color w:val="000000"/>
                <w:sz w:val="24"/>
                <w:szCs w:val="24"/>
              </w:rPr>
            </w:pPr>
            <w:r w:rsidRPr="00B773C7">
              <w:rPr>
                <w:b/>
                <w:bCs/>
                <w:color w:val="000000"/>
                <w:sz w:val="24"/>
                <w:szCs w:val="24"/>
              </w:rPr>
              <w:t>Безвозмездные поступления от государственных (муниципальных) организаций в бюджеты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C1592C" w:rsidRPr="00B773C7" w:rsidRDefault="001434F6">
            <w:pPr>
              <w:jc w:val="right"/>
              <w:rPr>
                <w:b/>
                <w:bCs/>
                <w:color w:val="000000"/>
                <w:sz w:val="24"/>
                <w:szCs w:val="24"/>
              </w:rPr>
            </w:pPr>
            <w:r w:rsidRPr="00B773C7">
              <w:rPr>
                <w:b/>
                <w:bCs/>
                <w:color w:val="000000"/>
                <w:sz w:val="24"/>
                <w:szCs w:val="24"/>
              </w:rPr>
              <w:t>432 682 015</w:t>
            </w:r>
          </w:p>
        </w:tc>
      </w:tr>
      <w:tr w:rsidR="00C1592C" w:rsidRPr="00B773C7" w:rsidTr="00BD0564">
        <w:trPr>
          <w:gridAfter w:val="1"/>
          <w:wAfter w:w="236" w:type="dxa"/>
        </w:trPr>
        <w:tc>
          <w:tcPr>
            <w:tcW w:w="34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1592C" w:rsidRPr="00B773C7" w:rsidRDefault="001434F6">
            <w:pPr>
              <w:rPr>
                <w:color w:val="000000"/>
                <w:sz w:val="24"/>
                <w:szCs w:val="24"/>
              </w:rPr>
            </w:pPr>
            <w:r w:rsidRPr="00B773C7">
              <w:rPr>
                <w:color w:val="000000"/>
                <w:sz w:val="24"/>
                <w:szCs w:val="24"/>
              </w:rPr>
              <w:t>000 2 03 02040 02 0000 150</w:t>
            </w:r>
          </w:p>
        </w:tc>
        <w:tc>
          <w:tcPr>
            <w:tcW w:w="425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C1592C" w:rsidRPr="00B773C7" w:rsidRDefault="001434F6" w:rsidP="00BD0564">
            <w:pPr>
              <w:rPr>
                <w:color w:val="000000"/>
                <w:sz w:val="24"/>
                <w:szCs w:val="24"/>
              </w:rPr>
            </w:pPr>
            <w:r w:rsidRPr="00B773C7">
              <w:rPr>
                <w:color w:val="000000"/>
                <w:sz w:val="24"/>
                <w:szCs w:val="24"/>
              </w:rPr>
              <w:t xml:space="preserve">Безвозмездные поступления в бюджеты субъектов Российской Федерации от государственной корпорации </w:t>
            </w:r>
            <w:r w:rsidR="00BD0564" w:rsidRPr="00B773C7">
              <w:rPr>
                <w:color w:val="000000"/>
                <w:sz w:val="24"/>
                <w:szCs w:val="24"/>
              </w:rPr>
              <w:t>–</w:t>
            </w:r>
            <w:r w:rsidRPr="00B773C7">
              <w:rPr>
                <w:color w:val="000000"/>
                <w:sz w:val="24"/>
                <w:szCs w:val="24"/>
              </w:rPr>
              <w:t xml:space="preserve">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C1592C" w:rsidRPr="00B773C7" w:rsidRDefault="001434F6">
            <w:pPr>
              <w:jc w:val="right"/>
              <w:rPr>
                <w:color w:val="000000"/>
                <w:sz w:val="24"/>
                <w:szCs w:val="24"/>
              </w:rPr>
            </w:pPr>
            <w:r w:rsidRPr="00B773C7">
              <w:rPr>
                <w:color w:val="000000"/>
                <w:sz w:val="24"/>
                <w:szCs w:val="24"/>
              </w:rPr>
              <w:t>432 682 015</w:t>
            </w:r>
          </w:p>
        </w:tc>
      </w:tr>
      <w:tr w:rsidR="00BD0564" w:rsidTr="00BD0564">
        <w:tc>
          <w:tcPr>
            <w:tcW w:w="3401"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BD0564" w:rsidRPr="00B773C7" w:rsidRDefault="00BD0564">
            <w:pPr>
              <w:rPr>
                <w:color w:val="000000"/>
                <w:sz w:val="24"/>
                <w:szCs w:val="24"/>
              </w:rPr>
            </w:pPr>
            <w:r w:rsidRPr="00B773C7">
              <w:rPr>
                <w:b/>
                <w:bCs/>
                <w:color w:val="000000"/>
                <w:sz w:val="24"/>
                <w:szCs w:val="24"/>
              </w:rPr>
              <w:t>Итого</w:t>
            </w:r>
          </w:p>
        </w:tc>
        <w:tc>
          <w:tcPr>
            <w:tcW w:w="425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D0564" w:rsidRPr="00B773C7" w:rsidRDefault="00BD0564">
            <w:pPr>
              <w:rPr>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BD0564" w:rsidRPr="00B773C7" w:rsidRDefault="00BD0564" w:rsidP="007B6D41">
            <w:pPr>
              <w:jc w:val="right"/>
              <w:rPr>
                <w:color w:val="000000"/>
                <w:sz w:val="24"/>
                <w:szCs w:val="24"/>
              </w:rPr>
            </w:pPr>
            <w:r w:rsidRPr="00B773C7">
              <w:rPr>
                <w:b/>
                <w:bCs/>
                <w:color w:val="000000"/>
                <w:sz w:val="24"/>
                <w:szCs w:val="24"/>
              </w:rPr>
              <w:t>86 0</w:t>
            </w:r>
            <w:r w:rsidR="007B6D41" w:rsidRPr="00B773C7">
              <w:rPr>
                <w:b/>
                <w:bCs/>
                <w:color w:val="000000"/>
                <w:sz w:val="24"/>
                <w:szCs w:val="24"/>
              </w:rPr>
              <w:t>77</w:t>
            </w:r>
            <w:r w:rsidRPr="00B773C7">
              <w:rPr>
                <w:b/>
                <w:bCs/>
                <w:color w:val="000000"/>
                <w:sz w:val="24"/>
                <w:szCs w:val="24"/>
              </w:rPr>
              <w:t> 575 496</w:t>
            </w:r>
          </w:p>
        </w:tc>
        <w:tc>
          <w:tcPr>
            <w:tcW w:w="236" w:type="dxa"/>
            <w:tcBorders>
              <w:left w:val="single" w:sz="4" w:space="0" w:color="auto"/>
            </w:tcBorders>
            <w:tcMar>
              <w:top w:w="80" w:type="dxa"/>
              <w:left w:w="80" w:type="dxa"/>
              <w:bottom w:w="80" w:type="dxa"/>
              <w:right w:w="80" w:type="dxa"/>
            </w:tcMar>
            <w:vAlign w:val="center"/>
          </w:tcPr>
          <w:p w:rsidR="00BD0564" w:rsidRDefault="00BD0564">
            <w:pPr>
              <w:jc w:val="right"/>
              <w:rPr>
                <w:color w:val="000000"/>
                <w:sz w:val="24"/>
                <w:szCs w:val="24"/>
              </w:rPr>
            </w:pPr>
            <w:r w:rsidRPr="00B773C7">
              <w:rPr>
                <w:snapToGrid w:val="0"/>
                <w:sz w:val="28"/>
                <w:szCs w:val="28"/>
              </w:rPr>
              <w:t>"</w:t>
            </w:r>
          </w:p>
        </w:tc>
      </w:tr>
    </w:tbl>
    <w:p w:rsidR="001434F6" w:rsidRDefault="001434F6"/>
    <w:sectPr w:rsidR="001434F6" w:rsidSect="00B773C7">
      <w:headerReference w:type="default" r:id="rId7"/>
      <w:footerReference w:type="default" r:id="rId8"/>
      <w:pgSz w:w="11905" w:h="16837"/>
      <w:pgMar w:top="1134" w:right="567" w:bottom="1134" w:left="1701" w:header="567"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97F" w:rsidRDefault="003D197F" w:rsidP="00C1592C">
      <w:r>
        <w:separator/>
      </w:r>
    </w:p>
  </w:endnote>
  <w:endnote w:type="continuationSeparator" w:id="0">
    <w:p w:rsidR="003D197F" w:rsidRDefault="003D197F" w:rsidP="00C15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1434F6">
      <w:tc>
        <w:tcPr>
          <w:tcW w:w="9854" w:type="dxa"/>
        </w:tcPr>
        <w:p w:rsidR="001434F6" w:rsidRDefault="001434F6">
          <w:pPr>
            <w:rPr>
              <w:color w:val="000000"/>
            </w:rPr>
          </w:pPr>
          <w:r>
            <w:rPr>
              <w:color w:val="000000"/>
            </w:rPr>
            <w:t xml:space="preserve"> </w:t>
          </w:r>
        </w:p>
        <w:p w:rsidR="001434F6" w:rsidRDefault="001434F6">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97F" w:rsidRDefault="003D197F" w:rsidP="00C1592C">
      <w:r>
        <w:separator/>
      </w:r>
    </w:p>
  </w:footnote>
  <w:footnote w:type="continuationSeparator" w:id="0">
    <w:p w:rsidR="003D197F" w:rsidRDefault="003D197F" w:rsidP="00C15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1434F6">
      <w:tc>
        <w:tcPr>
          <w:tcW w:w="9854" w:type="dxa"/>
        </w:tcPr>
        <w:p w:rsidR="001434F6" w:rsidRDefault="001434F6" w:rsidP="00B773C7">
          <w:pPr>
            <w:jc w:val="center"/>
          </w:pPr>
          <w:r>
            <w:fldChar w:fldCharType="begin"/>
          </w:r>
          <w:r>
            <w:rPr>
              <w:color w:val="000000"/>
              <w:sz w:val="28"/>
              <w:szCs w:val="28"/>
            </w:rPr>
            <w:instrText>PAGE</w:instrText>
          </w:r>
          <w:r>
            <w:fldChar w:fldCharType="separate"/>
          </w:r>
          <w:r w:rsidR="00326B02">
            <w:rPr>
              <w:noProof/>
              <w:color w:val="000000"/>
              <w:sz w:val="28"/>
              <w:szCs w:val="28"/>
            </w:rPr>
            <w:t>23</w:t>
          </w:r>
          <w:r>
            <w:fldChar w:fldCharType="end"/>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92C"/>
    <w:rsid w:val="001434F6"/>
    <w:rsid w:val="00150178"/>
    <w:rsid w:val="001E3D17"/>
    <w:rsid w:val="0023417F"/>
    <w:rsid w:val="002433DB"/>
    <w:rsid w:val="00323D32"/>
    <w:rsid w:val="00326B02"/>
    <w:rsid w:val="003D197F"/>
    <w:rsid w:val="00422828"/>
    <w:rsid w:val="00590A3E"/>
    <w:rsid w:val="00615EE1"/>
    <w:rsid w:val="007B6D41"/>
    <w:rsid w:val="007E59DB"/>
    <w:rsid w:val="00A16169"/>
    <w:rsid w:val="00AA0189"/>
    <w:rsid w:val="00B773C7"/>
    <w:rsid w:val="00BC7C01"/>
    <w:rsid w:val="00BD0564"/>
    <w:rsid w:val="00BD4ED1"/>
    <w:rsid w:val="00C1592C"/>
    <w:rsid w:val="00F13791"/>
    <w:rsid w:val="00FF3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C1592C"/>
    <w:rPr>
      <w:color w:val="0000FF"/>
      <w:u w:val="single"/>
    </w:rPr>
  </w:style>
  <w:style w:type="paragraph" w:styleId="a4">
    <w:name w:val="header"/>
    <w:basedOn w:val="a"/>
    <w:link w:val="a5"/>
    <w:uiPriority w:val="99"/>
    <w:unhideWhenUsed/>
    <w:rsid w:val="00B773C7"/>
    <w:pPr>
      <w:tabs>
        <w:tab w:val="center" w:pos="4677"/>
        <w:tab w:val="right" w:pos="9355"/>
      </w:tabs>
    </w:pPr>
  </w:style>
  <w:style w:type="character" w:customStyle="1" w:styleId="a5">
    <w:name w:val="Верхний колонтитул Знак"/>
    <w:basedOn w:val="a0"/>
    <w:link w:val="a4"/>
    <w:uiPriority w:val="99"/>
    <w:rsid w:val="00B773C7"/>
  </w:style>
  <w:style w:type="paragraph" w:styleId="a6">
    <w:name w:val="footer"/>
    <w:basedOn w:val="a"/>
    <w:link w:val="a7"/>
    <w:uiPriority w:val="99"/>
    <w:unhideWhenUsed/>
    <w:rsid w:val="00B773C7"/>
    <w:pPr>
      <w:tabs>
        <w:tab w:val="center" w:pos="4677"/>
        <w:tab w:val="right" w:pos="9355"/>
      </w:tabs>
    </w:pPr>
  </w:style>
  <w:style w:type="character" w:customStyle="1" w:styleId="a7">
    <w:name w:val="Нижний колонтитул Знак"/>
    <w:basedOn w:val="a0"/>
    <w:link w:val="a6"/>
    <w:uiPriority w:val="99"/>
    <w:rsid w:val="00B773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C1592C"/>
    <w:rPr>
      <w:color w:val="0000FF"/>
      <w:u w:val="single"/>
    </w:rPr>
  </w:style>
  <w:style w:type="paragraph" w:styleId="a4">
    <w:name w:val="header"/>
    <w:basedOn w:val="a"/>
    <w:link w:val="a5"/>
    <w:uiPriority w:val="99"/>
    <w:unhideWhenUsed/>
    <w:rsid w:val="00B773C7"/>
    <w:pPr>
      <w:tabs>
        <w:tab w:val="center" w:pos="4677"/>
        <w:tab w:val="right" w:pos="9355"/>
      </w:tabs>
    </w:pPr>
  </w:style>
  <w:style w:type="character" w:customStyle="1" w:styleId="a5">
    <w:name w:val="Верхний колонтитул Знак"/>
    <w:basedOn w:val="a0"/>
    <w:link w:val="a4"/>
    <w:uiPriority w:val="99"/>
    <w:rsid w:val="00B773C7"/>
  </w:style>
  <w:style w:type="paragraph" w:styleId="a6">
    <w:name w:val="footer"/>
    <w:basedOn w:val="a"/>
    <w:link w:val="a7"/>
    <w:uiPriority w:val="99"/>
    <w:unhideWhenUsed/>
    <w:rsid w:val="00B773C7"/>
    <w:pPr>
      <w:tabs>
        <w:tab w:val="center" w:pos="4677"/>
        <w:tab w:val="right" w:pos="9355"/>
      </w:tabs>
    </w:pPr>
  </w:style>
  <w:style w:type="character" w:customStyle="1" w:styleId="a7">
    <w:name w:val="Нижний колонтитул Знак"/>
    <w:basedOn w:val="a0"/>
    <w:link w:val="a6"/>
    <w:uiPriority w:val="99"/>
    <w:rsid w:val="00B77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23</Pages>
  <Words>5231</Words>
  <Characters>29822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34984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Анна Владимировна</dc:creator>
  <cp:lastModifiedBy>user</cp:lastModifiedBy>
  <cp:revision>16</cp:revision>
  <dcterms:created xsi:type="dcterms:W3CDTF">2020-11-30T07:55:00Z</dcterms:created>
  <dcterms:modified xsi:type="dcterms:W3CDTF">2020-12-14T07:21:00Z</dcterms:modified>
</cp:coreProperties>
</file>